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A9839" w14:textId="46CA23ED" w:rsidR="00BC13A9" w:rsidRPr="00084A92" w:rsidRDefault="00BC13A9" w:rsidP="00682B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A92">
        <w:rPr>
          <w:rFonts w:ascii="Times New Roman" w:eastAsia="Times New Roman" w:hAnsi="Times New Roman" w:cs="Times New Roman"/>
          <w:b/>
          <w:sz w:val="24"/>
          <w:szCs w:val="24"/>
        </w:rPr>
        <w:t>UCHWAŁA N</w:t>
      </w:r>
      <w:r w:rsidR="006C4510" w:rsidRPr="00084A92">
        <w:rPr>
          <w:rFonts w:ascii="Times New Roman" w:eastAsia="Times New Roman" w:hAnsi="Times New Roman" w:cs="Times New Roman"/>
          <w:b/>
          <w:sz w:val="24"/>
          <w:szCs w:val="24"/>
        </w:rPr>
        <w:t xml:space="preserve">R </w:t>
      </w:r>
      <w:r w:rsidR="00682B24">
        <w:rPr>
          <w:rFonts w:ascii="Times New Roman" w:eastAsia="Times New Roman" w:hAnsi="Times New Roman" w:cs="Times New Roman"/>
          <w:b/>
          <w:sz w:val="24"/>
          <w:szCs w:val="24"/>
        </w:rPr>
        <w:t>LIV/377/23</w:t>
      </w:r>
    </w:p>
    <w:p w14:paraId="7F2E975F" w14:textId="6C4BCBC9" w:rsidR="00BC13A9" w:rsidRPr="00084A92" w:rsidRDefault="00BC13A9" w:rsidP="00682B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A92">
        <w:rPr>
          <w:rFonts w:ascii="Times New Roman" w:eastAsia="Times New Roman" w:hAnsi="Times New Roman" w:cs="Times New Roman"/>
          <w:b/>
          <w:sz w:val="24"/>
          <w:szCs w:val="24"/>
        </w:rPr>
        <w:t>RADY GMINY</w:t>
      </w:r>
      <w:r w:rsidR="009A63EB" w:rsidRPr="00084A92">
        <w:rPr>
          <w:rFonts w:ascii="Times New Roman" w:eastAsia="Times New Roman" w:hAnsi="Times New Roman" w:cs="Times New Roman"/>
          <w:b/>
          <w:sz w:val="24"/>
          <w:szCs w:val="24"/>
        </w:rPr>
        <w:t xml:space="preserve"> GOZDOWO</w:t>
      </w:r>
    </w:p>
    <w:p w14:paraId="6A7A486A" w14:textId="0383D5F0" w:rsidR="00BC13A9" w:rsidRDefault="00BC13A9" w:rsidP="00682B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A92">
        <w:rPr>
          <w:rFonts w:ascii="Times New Roman" w:eastAsia="Times New Roman" w:hAnsi="Times New Roman" w:cs="Times New Roman"/>
          <w:b/>
          <w:sz w:val="24"/>
          <w:szCs w:val="24"/>
        </w:rPr>
        <w:t xml:space="preserve">z dnia </w:t>
      </w:r>
      <w:r w:rsidR="00682B24">
        <w:rPr>
          <w:rFonts w:ascii="Times New Roman" w:eastAsia="Times New Roman" w:hAnsi="Times New Roman" w:cs="Times New Roman"/>
          <w:b/>
          <w:sz w:val="24"/>
          <w:szCs w:val="24"/>
        </w:rPr>
        <w:t xml:space="preserve">23 sierpnia </w:t>
      </w:r>
      <w:r w:rsidRPr="00084A92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6C4510" w:rsidRPr="00084A92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084A92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</w:p>
    <w:p w14:paraId="62BCDAEE" w14:textId="77777777" w:rsidR="00682B24" w:rsidRPr="00084A92" w:rsidRDefault="00682B24" w:rsidP="00682B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5DFA59" w14:textId="0227C07F" w:rsidR="00BC13A9" w:rsidRDefault="00BC13A9" w:rsidP="00682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A92">
        <w:rPr>
          <w:rFonts w:ascii="Times New Roman" w:eastAsia="Times New Roman" w:hAnsi="Times New Roman" w:cs="Times New Roman"/>
          <w:b/>
          <w:sz w:val="24"/>
          <w:szCs w:val="24"/>
        </w:rPr>
        <w:t xml:space="preserve">w sprawie określenia wymagań, jakie powinien spełniać przedsiębiorca ubiegający się </w:t>
      </w:r>
      <w:r w:rsidR="00682B2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Pr="00084A92">
        <w:rPr>
          <w:rFonts w:ascii="Times New Roman" w:eastAsia="Times New Roman" w:hAnsi="Times New Roman" w:cs="Times New Roman"/>
          <w:b/>
          <w:sz w:val="24"/>
          <w:szCs w:val="24"/>
        </w:rPr>
        <w:t>o uzyskanie zezwolenia na prowadzenie działalności w zakresie opróżniania zbiorników bezodpływowych</w:t>
      </w:r>
      <w:r w:rsidR="006C4510" w:rsidRPr="00084A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2850" w:rsidRPr="00084A92">
        <w:rPr>
          <w:rFonts w:ascii="Times New Roman" w:eastAsia="Times New Roman" w:hAnsi="Times New Roman" w:cs="Times New Roman"/>
          <w:b/>
          <w:sz w:val="24"/>
          <w:szCs w:val="24"/>
        </w:rPr>
        <w:t>lub</w:t>
      </w:r>
      <w:r w:rsidR="006C4510" w:rsidRPr="00084A92">
        <w:rPr>
          <w:rFonts w:ascii="Times New Roman" w:eastAsia="Times New Roman" w:hAnsi="Times New Roman" w:cs="Times New Roman"/>
          <w:b/>
          <w:sz w:val="24"/>
          <w:szCs w:val="24"/>
        </w:rPr>
        <w:t xml:space="preserve"> osadników </w:t>
      </w:r>
      <w:r w:rsidR="005D2850" w:rsidRPr="00084A92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6C4510" w:rsidRPr="00084A92">
        <w:rPr>
          <w:rFonts w:ascii="Times New Roman" w:eastAsia="Times New Roman" w:hAnsi="Times New Roman" w:cs="Times New Roman"/>
          <w:b/>
          <w:sz w:val="24"/>
          <w:szCs w:val="24"/>
        </w:rPr>
        <w:t xml:space="preserve"> instalacj</w:t>
      </w:r>
      <w:r w:rsidR="005D2850" w:rsidRPr="00084A92">
        <w:rPr>
          <w:rFonts w:ascii="Times New Roman" w:eastAsia="Times New Roman" w:hAnsi="Times New Roman" w:cs="Times New Roman"/>
          <w:b/>
          <w:sz w:val="24"/>
          <w:szCs w:val="24"/>
        </w:rPr>
        <w:t>ach</w:t>
      </w:r>
      <w:r w:rsidR="006C4510" w:rsidRPr="00084A92">
        <w:rPr>
          <w:rFonts w:ascii="Times New Roman" w:eastAsia="Times New Roman" w:hAnsi="Times New Roman" w:cs="Times New Roman"/>
          <w:b/>
          <w:sz w:val="24"/>
          <w:szCs w:val="24"/>
        </w:rPr>
        <w:t xml:space="preserve"> przydomowych oczyszczalni ścieków</w:t>
      </w:r>
      <w:r w:rsidRPr="00084A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2B2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Pr="00084A92">
        <w:rPr>
          <w:rFonts w:ascii="Times New Roman" w:eastAsia="Times New Roman" w:hAnsi="Times New Roman" w:cs="Times New Roman"/>
          <w:b/>
          <w:sz w:val="24"/>
          <w:szCs w:val="24"/>
        </w:rPr>
        <w:t>i transportu nieczystości ciekłych</w:t>
      </w:r>
      <w:r w:rsidR="005D2850" w:rsidRPr="00084A92">
        <w:rPr>
          <w:rFonts w:ascii="Times New Roman" w:eastAsia="Times New Roman" w:hAnsi="Times New Roman" w:cs="Times New Roman"/>
          <w:b/>
          <w:sz w:val="24"/>
          <w:szCs w:val="24"/>
        </w:rPr>
        <w:t xml:space="preserve"> na terenie Gminy </w:t>
      </w:r>
      <w:r w:rsidR="009A63EB" w:rsidRPr="00084A92">
        <w:rPr>
          <w:rFonts w:ascii="Times New Roman" w:eastAsia="Times New Roman" w:hAnsi="Times New Roman" w:cs="Times New Roman"/>
          <w:b/>
          <w:sz w:val="24"/>
          <w:szCs w:val="24"/>
        </w:rPr>
        <w:t>Gozdowo</w:t>
      </w:r>
    </w:p>
    <w:p w14:paraId="7A421CBE" w14:textId="77777777" w:rsidR="00682B24" w:rsidRPr="00682B24" w:rsidRDefault="00682B24" w:rsidP="00682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59FE80" w14:textId="77E860F6" w:rsidR="00CE5534" w:rsidRPr="00084A92" w:rsidRDefault="00BC13A9" w:rsidP="00682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A92">
        <w:rPr>
          <w:rFonts w:ascii="Times New Roman" w:eastAsia="Times New Roman" w:hAnsi="Times New Roman" w:cs="Times New Roman"/>
          <w:sz w:val="24"/>
          <w:szCs w:val="24"/>
        </w:rPr>
        <w:t>Na podstawie art. 18 ust. 2 pkt 15, art. 40 ust. 1, art. 41 ust. 1</w:t>
      </w:r>
      <w:r w:rsidRPr="00084A92">
        <w:rPr>
          <w:rFonts w:ascii="Times New Roman" w:hAnsi="Times New Roman" w:cs="Times New Roman"/>
          <w:sz w:val="24"/>
          <w:szCs w:val="24"/>
        </w:rPr>
        <w:t xml:space="preserve"> </w:t>
      </w:r>
      <w:r w:rsidRPr="00084A92">
        <w:rPr>
          <w:rFonts w:ascii="Times New Roman" w:eastAsia="Times New Roman" w:hAnsi="Times New Roman" w:cs="Times New Roman"/>
          <w:sz w:val="24"/>
          <w:szCs w:val="24"/>
        </w:rPr>
        <w:t>ustawy z dnia 8 marca 1990 r. o samorządzie gminnym (Dz. U. z 20</w:t>
      </w:r>
      <w:r w:rsidR="005D2850" w:rsidRPr="00084A92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084A92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="005D2850" w:rsidRPr="00084A9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84A92">
        <w:rPr>
          <w:rFonts w:ascii="Times New Roman" w:eastAsia="Times New Roman" w:hAnsi="Times New Roman" w:cs="Times New Roman"/>
          <w:sz w:val="24"/>
          <w:szCs w:val="24"/>
        </w:rPr>
        <w:t xml:space="preserve"> poz. 4</w:t>
      </w:r>
      <w:r w:rsidR="005D2850" w:rsidRPr="00084A92">
        <w:rPr>
          <w:rFonts w:ascii="Times New Roman" w:eastAsia="Times New Roman" w:hAnsi="Times New Roman" w:cs="Times New Roman"/>
          <w:sz w:val="24"/>
          <w:szCs w:val="24"/>
        </w:rPr>
        <w:t>0 ze zm.</w:t>
      </w:r>
      <w:r w:rsidRPr="00084A92">
        <w:rPr>
          <w:rFonts w:ascii="Times New Roman" w:eastAsia="Times New Roman" w:hAnsi="Times New Roman" w:cs="Times New Roman"/>
          <w:sz w:val="24"/>
          <w:szCs w:val="24"/>
        </w:rPr>
        <w:t>), art. 7 ust. 3a ustawy z dnia 13 września 1996 r. o utrzymaniu czystości i porządku w gminach (</w:t>
      </w:r>
      <w:r w:rsidR="009F4BA1" w:rsidRPr="00084A92">
        <w:rPr>
          <w:rFonts w:ascii="Times New Roman" w:eastAsia="Times New Roman" w:hAnsi="Times New Roman" w:cs="Times New Roman"/>
          <w:sz w:val="24"/>
          <w:szCs w:val="24"/>
        </w:rPr>
        <w:t>Dz. U. z 20</w:t>
      </w:r>
      <w:r w:rsidR="005D2850" w:rsidRPr="00084A92">
        <w:rPr>
          <w:rFonts w:ascii="Times New Roman" w:eastAsia="Times New Roman" w:hAnsi="Times New Roman" w:cs="Times New Roman"/>
          <w:sz w:val="24"/>
          <w:szCs w:val="24"/>
        </w:rPr>
        <w:t>2</w:t>
      </w:r>
      <w:r w:rsidR="00084A92" w:rsidRPr="00084A92">
        <w:rPr>
          <w:rFonts w:ascii="Times New Roman" w:eastAsia="Times New Roman" w:hAnsi="Times New Roman" w:cs="Times New Roman"/>
          <w:sz w:val="24"/>
          <w:szCs w:val="24"/>
        </w:rPr>
        <w:t>3</w:t>
      </w:r>
      <w:r w:rsidR="009F4BA1" w:rsidRPr="00084A92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="005D2850" w:rsidRPr="00084A92">
        <w:rPr>
          <w:rFonts w:ascii="Times New Roman" w:eastAsia="Times New Roman" w:hAnsi="Times New Roman" w:cs="Times New Roman"/>
          <w:sz w:val="24"/>
          <w:szCs w:val="24"/>
        </w:rPr>
        <w:t>,</w:t>
      </w:r>
      <w:r w:rsidR="009F4BA1" w:rsidRPr="00084A92">
        <w:rPr>
          <w:rFonts w:ascii="Times New Roman" w:eastAsia="Times New Roman" w:hAnsi="Times New Roman" w:cs="Times New Roman"/>
          <w:sz w:val="24"/>
          <w:szCs w:val="24"/>
        </w:rPr>
        <w:t xml:space="preserve"> poz. </w:t>
      </w:r>
      <w:r w:rsidR="00084A92" w:rsidRPr="00084A92">
        <w:rPr>
          <w:rFonts w:ascii="Times New Roman" w:eastAsia="Times New Roman" w:hAnsi="Times New Roman" w:cs="Times New Roman"/>
          <w:sz w:val="24"/>
          <w:szCs w:val="24"/>
        </w:rPr>
        <w:t>1469</w:t>
      </w:r>
      <w:r w:rsidR="005D2850" w:rsidRPr="00084A92">
        <w:rPr>
          <w:rFonts w:ascii="Times New Roman" w:eastAsia="Times New Roman" w:hAnsi="Times New Roman" w:cs="Times New Roman"/>
          <w:sz w:val="24"/>
          <w:szCs w:val="24"/>
        </w:rPr>
        <w:t xml:space="preserve"> ze zm.</w:t>
      </w:r>
      <w:r w:rsidRPr="00084A92">
        <w:rPr>
          <w:rFonts w:ascii="Times New Roman" w:eastAsia="Times New Roman" w:hAnsi="Times New Roman" w:cs="Times New Roman"/>
          <w:sz w:val="24"/>
          <w:szCs w:val="24"/>
        </w:rPr>
        <w:t>) oraz</w:t>
      </w:r>
      <w:r w:rsidR="00CE5534" w:rsidRPr="00084A92">
        <w:rPr>
          <w:rFonts w:ascii="Times New Roman" w:hAnsi="Times New Roman" w:cs="Times New Roman"/>
          <w:sz w:val="24"/>
          <w:szCs w:val="24"/>
        </w:rPr>
        <w:t xml:space="preserve"> § 1</w:t>
      </w:r>
      <w:r w:rsidRPr="00084A92">
        <w:rPr>
          <w:rFonts w:ascii="Times New Roman" w:eastAsia="Times New Roman" w:hAnsi="Times New Roman" w:cs="Times New Roman"/>
          <w:sz w:val="24"/>
          <w:szCs w:val="24"/>
        </w:rPr>
        <w:t xml:space="preserve"> Rozporządzenia Ministra </w:t>
      </w:r>
      <w:r w:rsidR="005D2850" w:rsidRPr="00084A92">
        <w:rPr>
          <w:rFonts w:ascii="Times New Roman" w:eastAsia="Times New Roman" w:hAnsi="Times New Roman" w:cs="Times New Roman"/>
          <w:sz w:val="24"/>
          <w:szCs w:val="24"/>
        </w:rPr>
        <w:t xml:space="preserve">Klimatu i </w:t>
      </w:r>
      <w:r w:rsidRPr="00084A92">
        <w:rPr>
          <w:rFonts w:ascii="Times New Roman" w:eastAsia="Times New Roman" w:hAnsi="Times New Roman" w:cs="Times New Roman"/>
          <w:sz w:val="24"/>
          <w:szCs w:val="24"/>
        </w:rPr>
        <w:t>Śro</w:t>
      </w:r>
      <w:r w:rsidR="009F4BA1" w:rsidRPr="00084A92">
        <w:rPr>
          <w:rFonts w:ascii="Times New Roman" w:eastAsia="Times New Roman" w:hAnsi="Times New Roman" w:cs="Times New Roman"/>
          <w:sz w:val="24"/>
          <w:szCs w:val="24"/>
        </w:rPr>
        <w:t xml:space="preserve">dowiska z dnia </w:t>
      </w:r>
      <w:r w:rsidR="005D2850" w:rsidRPr="00084A92">
        <w:rPr>
          <w:rFonts w:ascii="Times New Roman" w:eastAsia="Times New Roman" w:hAnsi="Times New Roman" w:cs="Times New Roman"/>
          <w:sz w:val="24"/>
          <w:szCs w:val="24"/>
        </w:rPr>
        <w:t>16 lutego 2023</w:t>
      </w:r>
      <w:r w:rsidR="009F4BA1" w:rsidRPr="00084A92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  <w:r w:rsidRPr="00084A92">
        <w:rPr>
          <w:rFonts w:ascii="Times New Roman" w:eastAsia="Times New Roman" w:hAnsi="Times New Roman" w:cs="Times New Roman"/>
          <w:sz w:val="24"/>
          <w:szCs w:val="24"/>
        </w:rPr>
        <w:t>w sprawie szczegółowego sposobu określania wymagań, jakie powinien spełniać przedsiębiorca ubiegający się o uzyskanie zezwolenia w zakresie opróżn</w:t>
      </w:r>
      <w:r w:rsidR="009F4BA1" w:rsidRPr="00084A92">
        <w:rPr>
          <w:rFonts w:ascii="Times New Roman" w:eastAsia="Times New Roman" w:hAnsi="Times New Roman" w:cs="Times New Roman"/>
          <w:sz w:val="24"/>
          <w:szCs w:val="24"/>
        </w:rPr>
        <w:t xml:space="preserve">iania zbiorników bezodpływowych </w:t>
      </w:r>
      <w:r w:rsidR="005D2850" w:rsidRPr="00084A92">
        <w:rPr>
          <w:rFonts w:ascii="Times New Roman" w:eastAsia="Times New Roman" w:hAnsi="Times New Roman" w:cs="Times New Roman"/>
          <w:sz w:val="24"/>
          <w:szCs w:val="24"/>
        </w:rPr>
        <w:t>lub osadników w instalacjach przydomowych</w:t>
      </w:r>
      <w:r w:rsidR="002F6307" w:rsidRPr="00084A92">
        <w:rPr>
          <w:rFonts w:ascii="Times New Roman" w:eastAsia="Times New Roman" w:hAnsi="Times New Roman" w:cs="Times New Roman"/>
          <w:sz w:val="24"/>
          <w:szCs w:val="24"/>
        </w:rPr>
        <w:t xml:space="preserve"> oczyszczalni</w:t>
      </w:r>
      <w:r w:rsidR="005D2850" w:rsidRPr="00084A92">
        <w:rPr>
          <w:rFonts w:ascii="Times New Roman" w:eastAsia="Times New Roman" w:hAnsi="Times New Roman" w:cs="Times New Roman"/>
          <w:sz w:val="24"/>
          <w:szCs w:val="24"/>
        </w:rPr>
        <w:t xml:space="preserve"> ścieków </w:t>
      </w:r>
      <w:r w:rsidRPr="00084A92">
        <w:rPr>
          <w:rFonts w:ascii="Times New Roman" w:eastAsia="Times New Roman" w:hAnsi="Times New Roman" w:cs="Times New Roman"/>
          <w:sz w:val="24"/>
          <w:szCs w:val="24"/>
        </w:rPr>
        <w:t>i transportu nieczystości ciekł</w:t>
      </w:r>
      <w:r w:rsidRPr="00084A92">
        <w:rPr>
          <w:rFonts w:ascii="Times New Roman" w:hAnsi="Times New Roman" w:cs="Times New Roman"/>
          <w:sz w:val="24"/>
          <w:szCs w:val="24"/>
        </w:rPr>
        <w:t>ych (Dz. U. z 20</w:t>
      </w:r>
      <w:r w:rsidR="005D2850" w:rsidRPr="00084A92">
        <w:rPr>
          <w:rFonts w:ascii="Times New Roman" w:hAnsi="Times New Roman" w:cs="Times New Roman"/>
          <w:sz w:val="24"/>
          <w:szCs w:val="24"/>
        </w:rPr>
        <w:t>23</w:t>
      </w:r>
      <w:r w:rsidRPr="00084A92">
        <w:rPr>
          <w:rFonts w:ascii="Times New Roman" w:hAnsi="Times New Roman" w:cs="Times New Roman"/>
          <w:sz w:val="24"/>
          <w:szCs w:val="24"/>
        </w:rPr>
        <w:t xml:space="preserve"> r.</w:t>
      </w:r>
      <w:r w:rsidR="005D2850" w:rsidRPr="00084A92">
        <w:rPr>
          <w:rFonts w:ascii="Times New Roman" w:hAnsi="Times New Roman" w:cs="Times New Roman"/>
          <w:sz w:val="24"/>
          <w:szCs w:val="24"/>
        </w:rPr>
        <w:t>,</w:t>
      </w:r>
      <w:r w:rsidRPr="00084A92">
        <w:rPr>
          <w:rFonts w:ascii="Times New Roman" w:hAnsi="Times New Roman" w:cs="Times New Roman"/>
          <w:sz w:val="24"/>
          <w:szCs w:val="24"/>
        </w:rPr>
        <w:t xml:space="preserve"> poz. </w:t>
      </w:r>
      <w:r w:rsidR="005D2850" w:rsidRPr="00084A92">
        <w:rPr>
          <w:rFonts w:ascii="Times New Roman" w:hAnsi="Times New Roman" w:cs="Times New Roman"/>
          <w:sz w:val="24"/>
          <w:szCs w:val="24"/>
        </w:rPr>
        <w:t>322</w:t>
      </w:r>
      <w:r w:rsidRPr="00084A92">
        <w:rPr>
          <w:rFonts w:ascii="Times New Roman" w:hAnsi="Times New Roman" w:cs="Times New Roman"/>
          <w:sz w:val="24"/>
          <w:szCs w:val="24"/>
        </w:rPr>
        <w:t>)</w:t>
      </w:r>
      <w:r w:rsidR="00437895" w:rsidRPr="00084A92">
        <w:rPr>
          <w:rFonts w:ascii="Times New Roman" w:hAnsi="Times New Roman" w:cs="Times New Roman"/>
          <w:sz w:val="24"/>
          <w:szCs w:val="24"/>
        </w:rPr>
        <w:t>,</w:t>
      </w:r>
      <w:r w:rsidRPr="00084A92">
        <w:rPr>
          <w:rFonts w:ascii="Times New Roman" w:hAnsi="Times New Roman" w:cs="Times New Roman"/>
          <w:sz w:val="24"/>
          <w:szCs w:val="24"/>
        </w:rPr>
        <w:t xml:space="preserve"> </w:t>
      </w:r>
      <w:r w:rsidRPr="00084A92">
        <w:rPr>
          <w:rFonts w:ascii="Times New Roman" w:eastAsia="Times New Roman" w:hAnsi="Times New Roman" w:cs="Times New Roman"/>
          <w:sz w:val="24"/>
          <w:szCs w:val="24"/>
        </w:rPr>
        <w:t xml:space="preserve">Rada Gminy </w:t>
      </w:r>
      <w:r w:rsidR="009A63EB" w:rsidRPr="00084A92">
        <w:rPr>
          <w:rFonts w:ascii="Times New Roman" w:eastAsia="Times New Roman" w:hAnsi="Times New Roman" w:cs="Times New Roman"/>
          <w:sz w:val="24"/>
          <w:szCs w:val="24"/>
        </w:rPr>
        <w:t>Gozdowo</w:t>
      </w:r>
      <w:r w:rsidRPr="00084A92">
        <w:rPr>
          <w:rFonts w:ascii="Times New Roman" w:eastAsia="Times New Roman" w:hAnsi="Times New Roman" w:cs="Times New Roman"/>
          <w:sz w:val="24"/>
          <w:szCs w:val="24"/>
        </w:rPr>
        <w:t xml:space="preserve"> uchwala, co następuje:</w:t>
      </w:r>
    </w:p>
    <w:p w14:paraId="351F95DB" w14:textId="77777777" w:rsidR="00682B24" w:rsidRDefault="00682B24" w:rsidP="00E346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CBD067" w14:textId="28DCAE83" w:rsidR="0030215B" w:rsidRPr="00084A92" w:rsidRDefault="00511D23" w:rsidP="00E346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A92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CE5534" w:rsidRPr="00084A92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588549FE" w14:textId="3DC5728C" w:rsidR="00CE5534" w:rsidRDefault="00CE5534" w:rsidP="00682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A92">
        <w:rPr>
          <w:rFonts w:ascii="Times New Roman" w:eastAsia="Times New Roman" w:hAnsi="Times New Roman" w:cs="Times New Roman"/>
          <w:sz w:val="24"/>
          <w:szCs w:val="24"/>
        </w:rPr>
        <w:t>Określa się wymagania</w:t>
      </w:r>
      <w:r w:rsidRPr="00084A92">
        <w:rPr>
          <w:rFonts w:ascii="Times New Roman" w:hAnsi="Times New Roman" w:cs="Times New Roman"/>
          <w:sz w:val="24"/>
          <w:szCs w:val="24"/>
        </w:rPr>
        <w:t>,</w:t>
      </w:r>
      <w:r w:rsidRPr="00084A92">
        <w:rPr>
          <w:rFonts w:ascii="Times New Roman" w:eastAsia="Times New Roman" w:hAnsi="Times New Roman" w:cs="Times New Roman"/>
          <w:sz w:val="24"/>
          <w:szCs w:val="24"/>
        </w:rPr>
        <w:t xml:space="preserve"> jakie powinien spełniać przedsiębiorca ubie</w:t>
      </w:r>
      <w:r w:rsidR="00511D23" w:rsidRPr="00084A92">
        <w:rPr>
          <w:rFonts w:ascii="Times New Roman" w:eastAsia="Times New Roman" w:hAnsi="Times New Roman" w:cs="Times New Roman"/>
          <w:sz w:val="24"/>
          <w:szCs w:val="24"/>
        </w:rPr>
        <w:t xml:space="preserve">gający się </w:t>
      </w:r>
      <w:r w:rsidR="0030215B" w:rsidRPr="00084A92">
        <w:rPr>
          <w:rFonts w:ascii="Times New Roman" w:eastAsia="Times New Roman" w:hAnsi="Times New Roman" w:cs="Times New Roman"/>
          <w:sz w:val="24"/>
          <w:szCs w:val="24"/>
        </w:rPr>
        <w:br/>
      </w:r>
      <w:r w:rsidRPr="00084A92">
        <w:rPr>
          <w:rFonts w:ascii="Times New Roman" w:eastAsia="Times New Roman" w:hAnsi="Times New Roman" w:cs="Times New Roman"/>
          <w:sz w:val="24"/>
          <w:szCs w:val="24"/>
        </w:rPr>
        <w:t xml:space="preserve">o uzyskanie zezwolenia na prowadzenie </w:t>
      </w:r>
      <w:r w:rsidRPr="00084A92">
        <w:rPr>
          <w:rFonts w:ascii="Times New Roman" w:hAnsi="Times New Roman" w:cs="Times New Roman"/>
          <w:sz w:val="24"/>
          <w:szCs w:val="24"/>
        </w:rPr>
        <w:t xml:space="preserve">działalności </w:t>
      </w:r>
      <w:r w:rsidRPr="00084A92">
        <w:rPr>
          <w:rFonts w:ascii="Times New Roman" w:eastAsia="Times New Roman" w:hAnsi="Times New Roman" w:cs="Times New Roman"/>
          <w:sz w:val="24"/>
          <w:szCs w:val="24"/>
        </w:rPr>
        <w:t>w zakresie opróżnia</w:t>
      </w:r>
      <w:r w:rsidR="00511D23" w:rsidRPr="00084A92">
        <w:rPr>
          <w:rFonts w:ascii="Times New Roman" w:eastAsia="Times New Roman" w:hAnsi="Times New Roman" w:cs="Times New Roman"/>
          <w:sz w:val="24"/>
          <w:szCs w:val="24"/>
        </w:rPr>
        <w:t xml:space="preserve">nia zbiorników bezodpływowych </w:t>
      </w:r>
      <w:r w:rsidR="005D2850" w:rsidRPr="00084A92">
        <w:rPr>
          <w:rFonts w:ascii="Times New Roman" w:eastAsia="Times New Roman" w:hAnsi="Times New Roman" w:cs="Times New Roman"/>
          <w:sz w:val="24"/>
          <w:szCs w:val="24"/>
        </w:rPr>
        <w:t xml:space="preserve">lub osadników w instalacjach przydomowych </w:t>
      </w:r>
      <w:r w:rsidR="00907CB6" w:rsidRPr="00084A92">
        <w:rPr>
          <w:rFonts w:ascii="Times New Roman" w:eastAsia="Times New Roman" w:hAnsi="Times New Roman" w:cs="Times New Roman"/>
          <w:sz w:val="24"/>
          <w:szCs w:val="24"/>
        </w:rPr>
        <w:t xml:space="preserve">oczyszczalni </w:t>
      </w:r>
      <w:r w:rsidR="005D2850" w:rsidRPr="00084A92">
        <w:rPr>
          <w:rFonts w:ascii="Times New Roman" w:eastAsia="Times New Roman" w:hAnsi="Times New Roman" w:cs="Times New Roman"/>
          <w:sz w:val="24"/>
          <w:szCs w:val="24"/>
        </w:rPr>
        <w:t xml:space="preserve">ścieków </w:t>
      </w:r>
      <w:r w:rsidR="00084A92">
        <w:rPr>
          <w:rFonts w:ascii="Times New Roman" w:eastAsia="Times New Roman" w:hAnsi="Times New Roman" w:cs="Times New Roman"/>
          <w:sz w:val="24"/>
          <w:szCs w:val="24"/>
        </w:rPr>
        <w:br/>
      </w:r>
      <w:r w:rsidR="00511D23" w:rsidRPr="00084A92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084A92">
        <w:rPr>
          <w:rFonts w:ascii="Times New Roman" w:eastAsia="Times New Roman" w:hAnsi="Times New Roman" w:cs="Times New Roman"/>
          <w:sz w:val="24"/>
          <w:szCs w:val="24"/>
        </w:rPr>
        <w:t>transportu nieczystości ciekłych</w:t>
      </w:r>
      <w:r w:rsidRPr="00084A92">
        <w:rPr>
          <w:rFonts w:ascii="Times New Roman" w:hAnsi="Times New Roman" w:cs="Times New Roman"/>
          <w:sz w:val="24"/>
          <w:szCs w:val="24"/>
        </w:rPr>
        <w:t xml:space="preserve"> </w:t>
      </w:r>
      <w:r w:rsidRPr="00084A92">
        <w:rPr>
          <w:rFonts w:ascii="Times New Roman" w:eastAsia="Times New Roman" w:hAnsi="Times New Roman" w:cs="Times New Roman"/>
          <w:sz w:val="24"/>
          <w:szCs w:val="24"/>
        </w:rPr>
        <w:t xml:space="preserve">na terenie Gminy </w:t>
      </w:r>
      <w:r w:rsidR="009A63EB" w:rsidRPr="00084A92">
        <w:rPr>
          <w:rFonts w:ascii="Times New Roman" w:eastAsia="Times New Roman" w:hAnsi="Times New Roman" w:cs="Times New Roman"/>
          <w:sz w:val="24"/>
          <w:szCs w:val="24"/>
        </w:rPr>
        <w:t>Gozdowo</w:t>
      </w:r>
      <w:r w:rsidR="004B36CD" w:rsidRPr="00084A92">
        <w:rPr>
          <w:rFonts w:ascii="Times New Roman" w:hAnsi="Times New Roman" w:cs="Times New Roman"/>
          <w:sz w:val="24"/>
          <w:szCs w:val="24"/>
        </w:rPr>
        <w:t>, w brzmieniu Załącznika</w:t>
      </w:r>
      <w:r w:rsidR="00437895" w:rsidRPr="00084A92">
        <w:rPr>
          <w:rFonts w:ascii="Times New Roman" w:hAnsi="Times New Roman" w:cs="Times New Roman"/>
          <w:sz w:val="24"/>
          <w:szCs w:val="24"/>
        </w:rPr>
        <w:br/>
        <w:t xml:space="preserve">nr 1 </w:t>
      </w:r>
      <w:r w:rsidR="004B36CD" w:rsidRPr="00084A92">
        <w:rPr>
          <w:rFonts w:ascii="Times New Roman" w:hAnsi="Times New Roman" w:cs="Times New Roman"/>
          <w:sz w:val="24"/>
          <w:szCs w:val="24"/>
        </w:rPr>
        <w:t>do niniejszej U</w:t>
      </w:r>
      <w:r w:rsidRPr="00084A92">
        <w:rPr>
          <w:rFonts w:ascii="Times New Roman" w:hAnsi="Times New Roman" w:cs="Times New Roman"/>
          <w:sz w:val="24"/>
          <w:szCs w:val="24"/>
        </w:rPr>
        <w:t>chwały.</w:t>
      </w:r>
    </w:p>
    <w:p w14:paraId="29616509" w14:textId="77777777" w:rsidR="00682B24" w:rsidRPr="00084A92" w:rsidRDefault="00682B24" w:rsidP="00682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BB3D4" w14:textId="40CBE11C" w:rsidR="0030215B" w:rsidRPr="00084A92" w:rsidRDefault="00CE5534" w:rsidP="00E346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A92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14:paraId="35024E8A" w14:textId="4ED80DAC" w:rsidR="0030215B" w:rsidRPr="00084A92" w:rsidRDefault="0030215B" w:rsidP="00682B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4A92">
        <w:rPr>
          <w:rFonts w:ascii="Times New Roman" w:hAnsi="Times New Roman" w:cs="Times New Roman"/>
          <w:bCs/>
          <w:sz w:val="24"/>
          <w:szCs w:val="24"/>
        </w:rPr>
        <w:t xml:space="preserve">Traci moc Uchwała </w:t>
      </w:r>
      <w:r w:rsidRPr="00084A92">
        <w:rPr>
          <w:rFonts w:ascii="Times New Roman" w:eastAsia="Times New Roman" w:hAnsi="Times New Roman" w:cs="Times New Roman"/>
          <w:bCs/>
          <w:sz w:val="24"/>
          <w:szCs w:val="24"/>
        </w:rPr>
        <w:t xml:space="preserve">Nr </w:t>
      </w:r>
      <w:r w:rsidR="00A95FF3" w:rsidRPr="00084A92">
        <w:rPr>
          <w:rFonts w:ascii="Times New Roman" w:eastAsia="Times New Roman" w:hAnsi="Times New Roman" w:cs="Times New Roman"/>
          <w:bCs/>
          <w:sz w:val="24"/>
          <w:szCs w:val="24"/>
        </w:rPr>
        <w:t>183/</w:t>
      </w:r>
      <w:r w:rsidRPr="00084A92">
        <w:rPr>
          <w:rFonts w:ascii="Times New Roman" w:eastAsia="Times New Roman" w:hAnsi="Times New Roman" w:cs="Times New Roman"/>
          <w:bCs/>
          <w:sz w:val="24"/>
          <w:szCs w:val="24"/>
        </w:rPr>
        <w:t>X</w:t>
      </w:r>
      <w:r w:rsidR="00A95FF3" w:rsidRPr="00084A92">
        <w:rPr>
          <w:rFonts w:ascii="Times New Roman" w:eastAsia="Times New Roman" w:hAnsi="Times New Roman" w:cs="Times New Roman"/>
          <w:bCs/>
          <w:sz w:val="24"/>
          <w:szCs w:val="24"/>
        </w:rPr>
        <w:t>VIII</w:t>
      </w:r>
      <w:r w:rsidRPr="00084A92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A95FF3" w:rsidRPr="00084A92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Pr="00084A92">
        <w:rPr>
          <w:rFonts w:ascii="Times New Roman" w:eastAsia="Times New Roman" w:hAnsi="Times New Roman" w:cs="Times New Roman"/>
          <w:bCs/>
          <w:sz w:val="24"/>
          <w:szCs w:val="24"/>
        </w:rPr>
        <w:t xml:space="preserve"> Rady Gminy </w:t>
      </w:r>
      <w:r w:rsidR="00A95FF3" w:rsidRPr="00084A92">
        <w:rPr>
          <w:rFonts w:ascii="Times New Roman" w:eastAsia="Times New Roman" w:hAnsi="Times New Roman" w:cs="Times New Roman"/>
          <w:bCs/>
          <w:sz w:val="24"/>
          <w:szCs w:val="24"/>
        </w:rPr>
        <w:t>Gozdowo</w:t>
      </w:r>
      <w:r w:rsidRPr="00084A92">
        <w:rPr>
          <w:rFonts w:ascii="Times New Roman" w:eastAsia="Times New Roman" w:hAnsi="Times New Roman" w:cs="Times New Roman"/>
          <w:bCs/>
          <w:sz w:val="24"/>
          <w:szCs w:val="24"/>
        </w:rPr>
        <w:t xml:space="preserve"> z dnia </w:t>
      </w:r>
      <w:r w:rsidR="00A95FF3" w:rsidRPr="00084A92"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 w:rsidRPr="00084A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95FF3" w:rsidRPr="00084A92">
        <w:rPr>
          <w:rFonts w:ascii="Times New Roman" w:eastAsia="Times New Roman" w:hAnsi="Times New Roman" w:cs="Times New Roman"/>
          <w:bCs/>
          <w:sz w:val="24"/>
          <w:szCs w:val="24"/>
        </w:rPr>
        <w:t>grudnia</w:t>
      </w:r>
      <w:r w:rsidRPr="00084A92">
        <w:rPr>
          <w:rFonts w:ascii="Times New Roman" w:eastAsia="Times New Roman" w:hAnsi="Times New Roman" w:cs="Times New Roman"/>
          <w:bCs/>
          <w:sz w:val="24"/>
          <w:szCs w:val="24"/>
        </w:rPr>
        <w:t xml:space="preserve"> 201</w:t>
      </w:r>
      <w:r w:rsidR="00A95FF3" w:rsidRPr="00084A9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084A92">
        <w:rPr>
          <w:rFonts w:ascii="Times New Roman" w:eastAsia="Times New Roman" w:hAnsi="Times New Roman" w:cs="Times New Roman"/>
          <w:bCs/>
          <w:sz w:val="24"/>
          <w:szCs w:val="24"/>
        </w:rPr>
        <w:t xml:space="preserve"> r. </w:t>
      </w:r>
      <w:r w:rsidR="00084A92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084A92">
        <w:rPr>
          <w:rFonts w:ascii="Times New Roman" w:eastAsia="Times New Roman" w:hAnsi="Times New Roman" w:cs="Times New Roman"/>
          <w:bCs/>
          <w:sz w:val="24"/>
          <w:szCs w:val="24"/>
        </w:rPr>
        <w:t xml:space="preserve">w sprawie określenia wymagań, jakie powinien spełniać przedsiębiorca ubiegający się </w:t>
      </w:r>
      <w:r w:rsidR="00084A92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084A92">
        <w:rPr>
          <w:rFonts w:ascii="Times New Roman" w:eastAsia="Times New Roman" w:hAnsi="Times New Roman" w:cs="Times New Roman"/>
          <w:bCs/>
          <w:sz w:val="24"/>
          <w:szCs w:val="24"/>
        </w:rPr>
        <w:t>o uzyskanie zezwolenia na prowadzenie działalności w zakresie opróżniania zbiorników bezodpływowych i transportu nieczystości ciekłych</w:t>
      </w:r>
      <w:r w:rsidR="00943B25" w:rsidRPr="00084A92">
        <w:rPr>
          <w:rFonts w:ascii="Times New Roman" w:eastAsia="Times New Roman" w:hAnsi="Times New Roman" w:cs="Times New Roman"/>
          <w:bCs/>
          <w:sz w:val="24"/>
          <w:szCs w:val="24"/>
        </w:rPr>
        <w:t xml:space="preserve"> na terenie Gminy Gozdowo.</w:t>
      </w:r>
    </w:p>
    <w:p w14:paraId="483715FA" w14:textId="77777777" w:rsidR="00682B24" w:rsidRDefault="00682B24" w:rsidP="00E346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3A6FB8" w14:textId="186DD2A7" w:rsidR="0030215B" w:rsidRPr="00084A92" w:rsidRDefault="0030215B" w:rsidP="00E346C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4A92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Pr="00084A92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14:paraId="3CD2C98A" w14:textId="31373D7C" w:rsidR="0030215B" w:rsidRPr="00084A92" w:rsidRDefault="00CE5534" w:rsidP="00E346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A92">
        <w:rPr>
          <w:rFonts w:ascii="Times New Roman" w:eastAsia="Times New Roman" w:hAnsi="Times New Roman" w:cs="Times New Roman"/>
          <w:sz w:val="24"/>
          <w:szCs w:val="24"/>
        </w:rPr>
        <w:t xml:space="preserve">Wykonanie uchwały powierza się Wójtowi Gminy </w:t>
      </w:r>
      <w:r w:rsidR="00943B25" w:rsidRPr="00084A92">
        <w:rPr>
          <w:rFonts w:ascii="Times New Roman" w:eastAsia="Times New Roman" w:hAnsi="Times New Roman" w:cs="Times New Roman"/>
          <w:sz w:val="24"/>
          <w:szCs w:val="24"/>
        </w:rPr>
        <w:t>Gozdowo</w:t>
      </w:r>
      <w:r w:rsidRPr="00084A9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2790E6" w14:textId="77777777" w:rsidR="00682B24" w:rsidRDefault="00682B24" w:rsidP="00E346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BA824A" w14:textId="0452F256" w:rsidR="0030215B" w:rsidRPr="00084A92" w:rsidRDefault="0030215B" w:rsidP="00E346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A92">
        <w:rPr>
          <w:rFonts w:ascii="Times New Roman" w:hAnsi="Times New Roman" w:cs="Times New Roman"/>
          <w:b/>
          <w:sz w:val="24"/>
          <w:szCs w:val="24"/>
        </w:rPr>
        <w:t>§</w:t>
      </w:r>
      <w:r w:rsidR="00682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A92">
        <w:rPr>
          <w:rFonts w:ascii="Times New Roman" w:hAnsi="Times New Roman" w:cs="Times New Roman"/>
          <w:b/>
          <w:sz w:val="24"/>
          <w:szCs w:val="24"/>
        </w:rPr>
        <w:t xml:space="preserve">4 </w:t>
      </w:r>
    </w:p>
    <w:p w14:paraId="6B4A4C86" w14:textId="1AA36A28" w:rsidR="00650977" w:rsidRPr="00084A92" w:rsidRDefault="00650977" w:rsidP="00682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A92">
        <w:rPr>
          <w:rFonts w:ascii="Times New Roman" w:hAnsi="Times New Roman" w:cs="Times New Roman"/>
          <w:sz w:val="24"/>
          <w:szCs w:val="24"/>
        </w:rPr>
        <w:t>1.</w:t>
      </w:r>
      <w:r w:rsidRPr="00084A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943" w:rsidRPr="00084A92">
        <w:rPr>
          <w:rFonts w:ascii="Times New Roman" w:hAnsi="Times New Roman" w:cs="Times New Roman"/>
          <w:sz w:val="24"/>
          <w:szCs w:val="24"/>
        </w:rPr>
        <w:t>Uchwała podlega ogłoszeniu w Dzienniku Urzędowym Województwa Mazowieckiego.</w:t>
      </w:r>
    </w:p>
    <w:p w14:paraId="1C668F8B" w14:textId="20B2D9C4" w:rsidR="00650977" w:rsidRPr="00084A92" w:rsidRDefault="00650977" w:rsidP="00682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A92">
        <w:rPr>
          <w:rFonts w:ascii="Times New Roman" w:hAnsi="Times New Roman" w:cs="Times New Roman"/>
          <w:sz w:val="24"/>
          <w:szCs w:val="24"/>
        </w:rPr>
        <w:t xml:space="preserve">2. </w:t>
      </w:r>
      <w:r w:rsidRPr="00084A92">
        <w:rPr>
          <w:rFonts w:ascii="Times New Roman" w:eastAsia="Times New Roman" w:hAnsi="Times New Roman" w:cs="Times New Roman"/>
          <w:sz w:val="24"/>
          <w:szCs w:val="24"/>
        </w:rPr>
        <w:t>Uchwała wchodzi w życie po upływie 14 dni</w:t>
      </w:r>
      <w:r w:rsidRPr="00084A92">
        <w:rPr>
          <w:rFonts w:ascii="Times New Roman" w:hAnsi="Times New Roman" w:cs="Times New Roman"/>
          <w:sz w:val="24"/>
          <w:szCs w:val="24"/>
        </w:rPr>
        <w:t xml:space="preserve"> od dnia ogłoszenia w Dzienniku </w:t>
      </w:r>
      <w:r w:rsidRPr="00084A92">
        <w:rPr>
          <w:rFonts w:ascii="Times New Roman" w:eastAsia="Times New Roman" w:hAnsi="Times New Roman" w:cs="Times New Roman"/>
          <w:sz w:val="24"/>
          <w:szCs w:val="24"/>
        </w:rPr>
        <w:t>Urzędowym</w:t>
      </w:r>
      <w:r w:rsidR="00907CB6" w:rsidRPr="00084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4A92">
        <w:rPr>
          <w:rFonts w:ascii="Times New Roman" w:eastAsia="Times New Roman" w:hAnsi="Times New Roman" w:cs="Times New Roman"/>
          <w:sz w:val="24"/>
          <w:szCs w:val="24"/>
        </w:rPr>
        <w:t>Województwa Mazowieckiego.</w:t>
      </w:r>
    </w:p>
    <w:p w14:paraId="1B4547DE" w14:textId="70F9268F" w:rsidR="00303976" w:rsidRDefault="00303976" w:rsidP="00303976">
      <w:pPr>
        <w:ind w:left="3540" w:firstLine="708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 xml:space="preserve">      </w:t>
      </w:r>
      <w:r>
        <w:rPr>
          <w:rFonts w:ascii="Garamond" w:hAnsi="Garamond" w:cs="Arial"/>
          <w:b/>
          <w:szCs w:val="24"/>
        </w:rPr>
        <w:t xml:space="preserve">Przewodniczący Rady Gminy        </w:t>
      </w:r>
    </w:p>
    <w:p w14:paraId="4BE2C512" w14:textId="77777777" w:rsidR="00303976" w:rsidRDefault="00303976" w:rsidP="00303976">
      <w:pPr>
        <w:ind w:left="4956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>/-/ Dariusz Śmigielski</w:t>
      </w:r>
    </w:p>
    <w:p w14:paraId="59A3D858" w14:textId="77777777" w:rsidR="00682B24" w:rsidRDefault="00682B24" w:rsidP="00682B24">
      <w:pPr>
        <w:tabs>
          <w:tab w:val="left" w:pos="8029"/>
          <w:tab w:val="right" w:pos="9072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2FACFC" w14:textId="77777777" w:rsidR="00303976" w:rsidRDefault="00303976" w:rsidP="00682B24">
      <w:pPr>
        <w:tabs>
          <w:tab w:val="left" w:pos="8029"/>
          <w:tab w:val="right" w:pos="907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978883" w14:textId="1CBB4F17" w:rsidR="00511D23" w:rsidRPr="00682B24" w:rsidRDefault="00682B24" w:rsidP="00682B24">
      <w:pPr>
        <w:tabs>
          <w:tab w:val="left" w:pos="8029"/>
          <w:tab w:val="right" w:pos="907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="00511D23" w:rsidRPr="00084A92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437895" w:rsidRPr="00084A92">
        <w:rPr>
          <w:rFonts w:ascii="Times New Roman" w:hAnsi="Times New Roman" w:cs="Times New Roman"/>
          <w:sz w:val="24"/>
          <w:szCs w:val="24"/>
        </w:rPr>
        <w:t>nr 1</w:t>
      </w:r>
    </w:p>
    <w:p w14:paraId="2A5CDBF0" w14:textId="0B45AA29" w:rsidR="00D36539" w:rsidRPr="00084A92" w:rsidRDefault="006F1797" w:rsidP="00682B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4A92">
        <w:rPr>
          <w:rFonts w:ascii="Times New Roman" w:hAnsi="Times New Roman" w:cs="Times New Roman"/>
          <w:sz w:val="24"/>
          <w:szCs w:val="24"/>
        </w:rPr>
        <w:t>d</w:t>
      </w:r>
      <w:r w:rsidR="00D36539" w:rsidRPr="00084A92">
        <w:rPr>
          <w:rFonts w:ascii="Times New Roman" w:hAnsi="Times New Roman" w:cs="Times New Roman"/>
          <w:sz w:val="24"/>
          <w:szCs w:val="24"/>
        </w:rPr>
        <w:t xml:space="preserve">o Uchwały Nr </w:t>
      </w:r>
      <w:r w:rsidR="00682B24">
        <w:rPr>
          <w:rFonts w:ascii="Times New Roman" w:hAnsi="Times New Roman" w:cs="Times New Roman"/>
          <w:sz w:val="24"/>
          <w:szCs w:val="24"/>
        </w:rPr>
        <w:t>LIV/377/23</w:t>
      </w:r>
    </w:p>
    <w:p w14:paraId="476E5191" w14:textId="2B1812AF" w:rsidR="00D36539" w:rsidRPr="00084A92" w:rsidRDefault="00D36539" w:rsidP="00682B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4A92">
        <w:rPr>
          <w:rFonts w:ascii="Times New Roman" w:hAnsi="Times New Roman" w:cs="Times New Roman"/>
          <w:sz w:val="24"/>
          <w:szCs w:val="24"/>
        </w:rPr>
        <w:t xml:space="preserve">Rady Gminy </w:t>
      </w:r>
      <w:r w:rsidR="009A63EB" w:rsidRPr="00084A92">
        <w:rPr>
          <w:rFonts w:ascii="Times New Roman" w:hAnsi="Times New Roman" w:cs="Times New Roman"/>
          <w:sz w:val="24"/>
          <w:szCs w:val="24"/>
        </w:rPr>
        <w:t>Gozdowo</w:t>
      </w:r>
    </w:p>
    <w:p w14:paraId="0D86487A" w14:textId="52CBD2FC" w:rsidR="006F1797" w:rsidRPr="00084A92" w:rsidRDefault="00511D23" w:rsidP="00682B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4A92">
        <w:rPr>
          <w:rFonts w:ascii="Times New Roman" w:hAnsi="Times New Roman" w:cs="Times New Roman"/>
          <w:sz w:val="24"/>
          <w:szCs w:val="24"/>
        </w:rPr>
        <w:t>z</w:t>
      </w:r>
      <w:r w:rsidR="00D36539" w:rsidRPr="00084A92">
        <w:rPr>
          <w:rFonts w:ascii="Times New Roman" w:hAnsi="Times New Roman" w:cs="Times New Roman"/>
          <w:sz w:val="24"/>
          <w:szCs w:val="24"/>
        </w:rPr>
        <w:t xml:space="preserve"> dnia </w:t>
      </w:r>
      <w:r w:rsidR="00682B24">
        <w:rPr>
          <w:rFonts w:ascii="Times New Roman" w:hAnsi="Times New Roman" w:cs="Times New Roman"/>
          <w:sz w:val="24"/>
          <w:szCs w:val="24"/>
        </w:rPr>
        <w:t xml:space="preserve">23 sierpnia </w:t>
      </w:r>
      <w:r w:rsidR="0030215B" w:rsidRPr="00084A92">
        <w:rPr>
          <w:rFonts w:ascii="Times New Roman" w:hAnsi="Times New Roman" w:cs="Times New Roman"/>
          <w:sz w:val="24"/>
          <w:szCs w:val="24"/>
        </w:rPr>
        <w:t>2023</w:t>
      </w:r>
      <w:r w:rsidR="00D36539" w:rsidRPr="00084A9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0073FB0" w14:textId="77777777" w:rsidR="00084A92" w:rsidRPr="00084A92" w:rsidRDefault="00084A92" w:rsidP="00682B24">
      <w:pPr>
        <w:autoSpaceDE w:val="0"/>
        <w:autoSpaceDN w:val="0"/>
        <w:adjustRightInd w:val="0"/>
        <w:spacing w:after="0" w:line="240" w:lineRule="auto"/>
        <w:ind w:left="5664" w:firstLine="709"/>
        <w:rPr>
          <w:rFonts w:ascii="Times New Roman" w:eastAsia="Times New Roman" w:hAnsi="Times New Roman" w:cs="Times New Roman"/>
          <w:sz w:val="20"/>
          <w:szCs w:val="20"/>
        </w:rPr>
      </w:pPr>
    </w:p>
    <w:p w14:paraId="07312733" w14:textId="55F3EC1D" w:rsidR="006F1797" w:rsidRPr="00084A92" w:rsidRDefault="006F1797" w:rsidP="00682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A92">
        <w:rPr>
          <w:rFonts w:ascii="Times New Roman" w:hAnsi="Times New Roman" w:cs="Times New Roman"/>
          <w:b/>
          <w:sz w:val="24"/>
          <w:szCs w:val="24"/>
        </w:rPr>
        <w:t>W</w:t>
      </w:r>
      <w:r w:rsidRPr="00084A92">
        <w:rPr>
          <w:rFonts w:ascii="Times New Roman" w:eastAsia="Times New Roman" w:hAnsi="Times New Roman" w:cs="Times New Roman"/>
          <w:b/>
          <w:sz w:val="24"/>
          <w:szCs w:val="24"/>
        </w:rPr>
        <w:t>ymaga</w:t>
      </w:r>
      <w:r w:rsidR="004B36CD" w:rsidRPr="00084A92">
        <w:rPr>
          <w:rFonts w:ascii="Times New Roman" w:eastAsia="Times New Roman" w:hAnsi="Times New Roman" w:cs="Times New Roman"/>
          <w:b/>
          <w:sz w:val="24"/>
          <w:szCs w:val="24"/>
        </w:rPr>
        <w:t>nia</w:t>
      </w:r>
      <w:r w:rsidRPr="00084A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A92">
        <w:rPr>
          <w:rFonts w:ascii="Times New Roman" w:eastAsia="Times New Roman" w:hAnsi="Times New Roman" w:cs="Times New Roman"/>
          <w:b/>
          <w:sz w:val="24"/>
          <w:szCs w:val="24"/>
        </w:rPr>
        <w:t xml:space="preserve">jakie </w:t>
      </w:r>
      <w:r w:rsidR="0030215B" w:rsidRPr="00084A92">
        <w:rPr>
          <w:rFonts w:ascii="Times New Roman" w:eastAsia="Times New Roman" w:hAnsi="Times New Roman" w:cs="Times New Roman"/>
          <w:b/>
          <w:sz w:val="24"/>
          <w:szCs w:val="24"/>
        </w:rPr>
        <w:t>powinien spełniać przedsiębiorca ubiegający się o uzyskanie zezwolenia na prowadzenie działalności w zakresie opróżniania zbiorników</w:t>
      </w:r>
      <w:r w:rsidR="00084A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215B" w:rsidRPr="00084A92">
        <w:rPr>
          <w:rFonts w:ascii="Times New Roman" w:eastAsia="Times New Roman" w:hAnsi="Times New Roman" w:cs="Times New Roman"/>
          <w:b/>
          <w:sz w:val="24"/>
          <w:szCs w:val="24"/>
        </w:rPr>
        <w:t xml:space="preserve">bezodpływowych lub osadników w instalacjach przydomowych oczyszczalni ścieków i transportu nieczystości ciekłych na terenie Gminy </w:t>
      </w:r>
      <w:r w:rsidR="009A63EB" w:rsidRPr="00084A92">
        <w:rPr>
          <w:rFonts w:ascii="Times New Roman" w:eastAsia="Times New Roman" w:hAnsi="Times New Roman" w:cs="Times New Roman"/>
          <w:b/>
          <w:sz w:val="24"/>
          <w:szCs w:val="24"/>
        </w:rPr>
        <w:t>Gozdowo</w:t>
      </w:r>
    </w:p>
    <w:p w14:paraId="4D8F0267" w14:textId="77777777" w:rsidR="00682B24" w:rsidRDefault="00682B24" w:rsidP="0030215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418D47" w14:textId="042D0114" w:rsidR="0030215B" w:rsidRPr="00084A92" w:rsidRDefault="00B474F6" w:rsidP="0030215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A92">
        <w:rPr>
          <w:rFonts w:ascii="Times New Roman" w:hAnsi="Times New Roman" w:cs="Times New Roman"/>
          <w:b/>
          <w:sz w:val="24"/>
          <w:szCs w:val="24"/>
        </w:rPr>
        <w:t>§ 1</w:t>
      </w:r>
    </w:p>
    <w:p w14:paraId="03B98EB2" w14:textId="0E4C0243" w:rsidR="006F1797" w:rsidRPr="00084A92" w:rsidRDefault="00FF25A4" w:rsidP="00682B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A9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A0858" w:rsidRPr="00084A92">
        <w:rPr>
          <w:rFonts w:ascii="Times New Roman" w:eastAsia="Times New Roman" w:hAnsi="Times New Roman" w:cs="Times New Roman"/>
          <w:sz w:val="24"/>
          <w:szCs w:val="24"/>
        </w:rPr>
        <w:t>Przedsiębiorca ubiegający się o uzyskanie zezwolen</w:t>
      </w:r>
      <w:r w:rsidR="00B474F6" w:rsidRPr="00084A92">
        <w:rPr>
          <w:rFonts w:ascii="Times New Roman" w:hAnsi="Times New Roman" w:cs="Times New Roman"/>
          <w:sz w:val="24"/>
          <w:szCs w:val="24"/>
        </w:rPr>
        <w:t>ia na prowadzenie działalności</w:t>
      </w:r>
      <w:r w:rsidR="00084A92">
        <w:rPr>
          <w:rFonts w:ascii="Times New Roman" w:hAnsi="Times New Roman" w:cs="Times New Roman"/>
          <w:sz w:val="24"/>
          <w:szCs w:val="24"/>
        </w:rPr>
        <w:br/>
      </w:r>
      <w:r w:rsidR="00CA0858" w:rsidRPr="00084A92">
        <w:rPr>
          <w:rFonts w:ascii="Times New Roman" w:eastAsia="Times New Roman" w:hAnsi="Times New Roman" w:cs="Times New Roman"/>
          <w:sz w:val="24"/>
          <w:szCs w:val="24"/>
        </w:rPr>
        <w:t>w</w:t>
      </w:r>
      <w:r w:rsidR="00084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0858" w:rsidRPr="00084A92">
        <w:rPr>
          <w:rFonts w:ascii="Times New Roman" w:eastAsia="Times New Roman" w:hAnsi="Times New Roman" w:cs="Times New Roman"/>
          <w:sz w:val="24"/>
          <w:szCs w:val="24"/>
        </w:rPr>
        <w:t>zakresie opróżniania zbiorników bezodpływowych</w:t>
      </w:r>
      <w:r w:rsidR="0030215B" w:rsidRPr="00084A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215B" w:rsidRPr="00084A92">
        <w:rPr>
          <w:rFonts w:ascii="Times New Roman" w:eastAsia="Times New Roman" w:hAnsi="Times New Roman" w:cs="Times New Roman"/>
          <w:bCs/>
          <w:sz w:val="24"/>
          <w:szCs w:val="24"/>
        </w:rPr>
        <w:t xml:space="preserve">lub osadników </w:t>
      </w:r>
      <w:r w:rsidR="0030215B" w:rsidRPr="00084A92">
        <w:rPr>
          <w:rFonts w:ascii="Times New Roman" w:eastAsia="Times New Roman" w:hAnsi="Times New Roman" w:cs="Times New Roman"/>
          <w:bCs/>
          <w:sz w:val="24"/>
          <w:szCs w:val="24"/>
        </w:rPr>
        <w:br/>
        <w:t>w instalacjach przydomowych oczyszczalni ścieków</w:t>
      </w:r>
      <w:r w:rsidR="00CA0858" w:rsidRPr="00084A92">
        <w:rPr>
          <w:rFonts w:ascii="Times New Roman" w:eastAsia="Times New Roman" w:hAnsi="Times New Roman" w:cs="Times New Roman"/>
          <w:sz w:val="24"/>
          <w:szCs w:val="24"/>
        </w:rPr>
        <w:t xml:space="preserve"> i transportu nieczystości ciekłych zlokalizowanych w granicach administracyjnych Gminy </w:t>
      </w:r>
      <w:r w:rsidR="009A63EB" w:rsidRPr="00084A92">
        <w:rPr>
          <w:rFonts w:ascii="Times New Roman" w:eastAsia="Times New Roman" w:hAnsi="Times New Roman" w:cs="Times New Roman"/>
          <w:sz w:val="24"/>
          <w:szCs w:val="24"/>
        </w:rPr>
        <w:t>Gozdowo</w:t>
      </w:r>
      <w:r w:rsidR="00CA0858" w:rsidRPr="00084A92">
        <w:rPr>
          <w:rFonts w:ascii="Times New Roman" w:eastAsia="Times New Roman" w:hAnsi="Times New Roman" w:cs="Times New Roman"/>
          <w:sz w:val="24"/>
          <w:szCs w:val="24"/>
        </w:rPr>
        <w:t>,</w:t>
      </w:r>
      <w:r w:rsidR="00CA0858" w:rsidRPr="00084A92">
        <w:rPr>
          <w:rFonts w:ascii="Times New Roman" w:hAnsi="Times New Roman" w:cs="Times New Roman"/>
          <w:sz w:val="24"/>
          <w:szCs w:val="24"/>
        </w:rPr>
        <w:t xml:space="preserve"> dalej zwany Przedsiębiorcą, zobowiązany jest do posiadania pojazdu lub pojazdów asenizacyjnych:</w:t>
      </w:r>
    </w:p>
    <w:p w14:paraId="00A3FADD" w14:textId="59DC640F" w:rsidR="00CA0858" w:rsidRPr="00084A92" w:rsidRDefault="00017E97" w:rsidP="00682B2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A92">
        <w:rPr>
          <w:rFonts w:ascii="Times New Roman" w:hAnsi="Times New Roman" w:cs="Times New Roman"/>
          <w:sz w:val="24"/>
          <w:szCs w:val="24"/>
        </w:rPr>
        <w:t>spełniających</w:t>
      </w:r>
      <w:r w:rsidR="00CA0858" w:rsidRPr="00084A92">
        <w:rPr>
          <w:rFonts w:ascii="Times New Roman" w:eastAsia="Times New Roman" w:hAnsi="Times New Roman" w:cs="Times New Roman"/>
          <w:sz w:val="24"/>
          <w:szCs w:val="24"/>
        </w:rPr>
        <w:t xml:space="preserve"> wymagania </w:t>
      </w:r>
      <w:proofErr w:type="spellStart"/>
      <w:r w:rsidR="00CA0858" w:rsidRPr="00084A92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="00CA0858" w:rsidRPr="00084A92">
        <w:rPr>
          <w:rFonts w:ascii="Times New Roman" w:hAnsi="Times New Roman" w:cs="Times New Roman"/>
          <w:sz w:val="24"/>
          <w:szCs w:val="24"/>
        </w:rPr>
        <w:t xml:space="preserve">–porządkowe </w:t>
      </w:r>
      <w:r w:rsidR="00CA0858" w:rsidRPr="00084A92">
        <w:rPr>
          <w:rFonts w:ascii="Times New Roman" w:eastAsia="Times New Roman" w:hAnsi="Times New Roman" w:cs="Times New Roman"/>
          <w:sz w:val="24"/>
          <w:szCs w:val="24"/>
        </w:rPr>
        <w:t>zawarte w Rozporządzeniu Ministra Infrastruktury z dnia 12 listopada 2002 r. w sprawie wymagań dla pojazdów asenizacyjnych (Dz. U.</w:t>
      </w:r>
      <w:r w:rsidR="00CA0858" w:rsidRPr="00084A92">
        <w:rPr>
          <w:rFonts w:ascii="Times New Roman" w:hAnsi="Times New Roman" w:cs="Times New Roman"/>
          <w:sz w:val="24"/>
          <w:szCs w:val="24"/>
        </w:rPr>
        <w:t xml:space="preserve"> z 2002 r.</w:t>
      </w:r>
      <w:r w:rsidR="00573D5F" w:rsidRPr="00084A92">
        <w:rPr>
          <w:rFonts w:ascii="Times New Roman" w:hAnsi="Times New Roman" w:cs="Times New Roman"/>
          <w:sz w:val="24"/>
          <w:szCs w:val="24"/>
        </w:rPr>
        <w:t>,</w:t>
      </w:r>
      <w:r w:rsidR="00CA0858" w:rsidRPr="00084A92">
        <w:rPr>
          <w:rFonts w:ascii="Times New Roman" w:eastAsia="Times New Roman" w:hAnsi="Times New Roman" w:cs="Times New Roman"/>
          <w:sz w:val="24"/>
          <w:szCs w:val="24"/>
        </w:rPr>
        <w:t xml:space="preserve"> Nr 193, poz. 1617);</w:t>
      </w:r>
    </w:p>
    <w:p w14:paraId="2DDBAC9B" w14:textId="1C8E31ED" w:rsidR="00CA0858" w:rsidRPr="00084A92" w:rsidRDefault="00017E97" w:rsidP="00682B2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A92">
        <w:rPr>
          <w:rFonts w:ascii="Times New Roman" w:hAnsi="Times New Roman" w:cs="Times New Roman"/>
          <w:sz w:val="24"/>
          <w:szCs w:val="24"/>
        </w:rPr>
        <w:t>spełniających</w:t>
      </w:r>
      <w:r w:rsidR="00CA0858" w:rsidRPr="00084A92">
        <w:rPr>
          <w:rFonts w:ascii="Times New Roman" w:eastAsia="Times New Roman" w:hAnsi="Times New Roman" w:cs="Times New Roman"/>
          <w:sz w:val="24"/>
          <w:szCs w:val="24"/>
        </w:rPr>
        <w:t xml:space="preserve"> wymagania techniczne określone w ust</w:t>
      </w:r>
      <w:r w:rsidR="009F4BA1" w:rsidRPr="00084A92">
        <w:rPr>
          <w:rFonts w:ascii="Times New Roman" w:eastAsia="Times New Roman" w:hAnsi="Times New Roman" w:cs="Times New Roman"/>
          <w:sz w:val="24"/>
          <w:szCs w:val="24"/>
        </w:rPr>
        <w:t xml:space="preserve">awie z dnia </w:t>
      </w:r>
      <w:r w:rsidR="00573D5F" w:rsidRPr="00084A92">
        <w:rPr>
          <w:rFonts w:ascii="Times New Roman" w:eastAsia="Times New Roman" w:hAnsi="Times New Roman" w:cs="Times New Roman"/>
          <w:sz w:val="24"/>
          <w:szCs w:val="24"/>
        </w:rPr>
        <w:br/>
      </w:r>
      <w:r w:rsidR="009F4BA1" w:rsidRPr="00084A92">
        <w:rPr>
          <w:rFonts w:ascii="Times New Roman" w:eastAsia="Times New Roman" w:hAnsi="Times New Roman" w:cs="Times New Roman"/>
          <w:sz w:val="24"/>
          <w:szCs w:val="24"/>
        </w:rPr>
        <w:t>20 czerwca 1997 r. P</w:t>
      </w:r>
      <w:r w:rsidR="00CA0858" w:rsidRPr="00084A92">
        <w:rPr>
          <w:rFonts w:ascii="Times New Roman" w:eastAsia="Times New Roman" w:hAnsi="Times New Roman" w:cs="Times New Roman"/>
          <w:sz w:val="24"/>
          <w:szCs w:val="24"/>
        </w:rPr>
        <w:t xml:space="preserve">rawo </w:t>
      </w:r>
      <w:r w:rsidR="004B36CD" w:rsidRPr="00084A92">
        <w:rPr>
          <w:rFonts w:ascii="Times New Roman" w:eastAsia="Times New Roman" w:hAnsi="Times New Roman" w:cs="Times New Roman"/>
          <w:sz w:val="24"/>
          <w:szCs w:val="24"/>
        </w:rPr>
        <w:t>o ruchu drogowym (</w:t>
      </w:r>
      <w:r w:rsidR="00CA0858" w:rsidRPr="00084A92">
        <w:rPr>
          <w:rFonts w:ascii="Times New Roman" w:eastAsia="Times New Roman" w:hAnsi="Times New Roman" w:cs="Times New Roman"/>
          <w:sz w:val="24"/>
          <w:szCs w:val="24"/>
        </w:rPr>
        <w:t>Dz. U. z 20</w:t>
      </w:r>
      <w:r w:rsidR="00573D5F" w:rsidRPr="00084A92">
        <w:rPr>
          <w:rFonts w:ascii="Times New Roman" w:eastAsia="Times New Roman" w:hAnsi="Times New Roman" w:cs="Times New Roman"/>
          <w:sz w:val="24"/>
          <w:szCs w:val="24"/>
        </w:rPr>
        <w:t>23</w:t>
      </w:r>
      <w:r w:rsidR="00CA0858" w:rsidRPr="00084A92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="00573D5F" w:rsidRPr="00084A92">
        <w:rPr>
          <w:rFonts w:ascii="Times New Roman" w:eastAsia="Times New Roman" w:hAnsi="Times New Roman" w:cs="Times New Roman"/>
          <w:sz w:val="24"/>
          <w:szCs w:val="24"/>
        </w:rPr>
        <w:t>,</w:t>
      </w:r>
      <w:r w:rsidR="00CA0858" w:rsidRPr="00084A92">
        <w:rPr>
          <w:rFonts w:ascii="Times New Roman" w:eastAsia="Times New Roman" w:hAnsi="Times New Roman" w:cs="Times New Roman"/>
          <w:sz w:val="24"/>
          <w:szCs w:val="24"/>
        </w:rPr>
        <w:t xml:space="preserve"> poz. </w:t>
      </w:r>
      <w:r w:rsidR="00573D5F" w:rsidRPr="00084A92">
        <w:rPr>
          <w:rFonts w:ascii="Times New Roman" w:eastAsia="Times New Roman" w:hAnsi="Times New Roman" w:cs="Times New Roman"/>
          <w:sz w:val="24"/>
          <w:szCs w:val="24"/>
        </w:rPr>
        <w:t>1047</w:t>
      </w:r>
      <w:r w:rsidR="00CA0858" w:rsidRPr="00084A92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="00477330" w:rsidRPr="00084A92">
        <w:rPr>
          <w:rFonts w:ascii="Times New Roman" w:eastAsia="Times New Roman" w:hAnsi="Times New Roman" w:cs="Times New Roman"/>
          <w:sz w:val="24"/>
          <w:szCs w:val="24"/>
        </w:rPr>
        <w:t>e</w:t>
      </w:r>
      <w:r w:rsidR="00CA0858" w:rsidRPr="00084A92">
        <w:rPr>
          <w:rFonts w:ascii="Times New Roman" w:eastAsia="Times New Roman" w:hAnsi="Times New Roman" w:cs="Times New Roman"/>
          <w:sz w:val="24"/>
          <w:szCs w:val="24"/>
        </w:rPr>
        <w:t xml:space="preserve"> zm.);</w:t>
      </w:r>
    </w:p>
    <w:p w14:paraId="5F797240" w14:textId="0FACA27D" w:rsidR="00CA0858" w:rsidRPr="00084A92" w:rsidRDefault="00CA0858" w:rsidP="00682B2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A92">
        <w:rPr>
          <w:rFonts w:ascii="Times New Roman" w:eastAsia="Times New Roman" w:hAnsi="Times New Roman" w:cs="Times New Roman"/>
          <w:sz w:val="24"/>
          <w:szCs w:val="24"/>
        </w:rPr>
        <w:t>oznakowany</w:t>
      </w:r>
      <w:r w:rsidR="00017E97" w:rsidRPr="00084A92">
        <w:rPr>
          <w:rFonts w:ascii="Times New Roman" w:hAnsi="Times New Roman" w:cs="Times New Roman"/>
          <w:sz w:val="24"/>
          <w:szCs w:val="24"/>
        </w:rPr>
        <w:t>ch</w:t>
      </w:r>
      <w:r w:rsidRPr="00084A92">
        <w:rPr>
          <w:rFonts w:ascii="Times New Roman" w:eastAsia="Times New Roman" w:hAnsi="Times New Roman" w:cs="Times New Roman"/>
          <w:sz w:val="24"/>
          <w:szCs w:val="24"/>
        </w:rPr>
        <w:t xml:space="preserve"> w sposób</w:t>
      </w:r>
      <w:r w:rsidR="00017E97" w:rsidRPr="00084A92">
        <w:rPr>
          <w:rFonts w:ascii="Times New Roman" w:hAnsi="Times New Roman" w:cs="Times New Roman"/>
          <w:sz w:val="24"/>
          <w:szCs w:val="24"/>
        </w:rPr>
        <w:t xml:space="preserve"> trwały,</w:t>
      </w:r>
      <w:r w:rsidRPr="00084A92">
        <w:rPr>
          <w:rFonts w:ascii="Times New Roman" w:eastAsia="Times New Roman" w:hAnsi="Times New Roman" w:cs="Times New Roman"/>
          <w:sz w:val="24"/>
          <w:szCs w:val="24"/>
        </w:rPr>
        <w:t xml:space="preserve"> czytelny i widoczny, umożliwiający identyfikację podmiotu świadczącego usługi</w:t>
      </w:r>
      <w:r w:rsidR="00CE35F3" w:rsidRPr="00084A9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120F294" w14:textId="1928DCF0" w:rsidR="00017E97" w:rsidRPr="00084A92" w:rsidRDefault="00B474F6" w:rsidP="00682B2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A92">
        <w:rPr>
          <w:rFonts w:ascii="Times New Roman" w:hAnsi="Times New Roman" w:cs="Times New Roman"/>
          <w:sz w:val="24"/>
          <w:szCs w:val="24"/>
        </w:rPr>
        <w:t xml:space="preserve">w </w:t>
      </w:r>
      <w:r w:rsidR="00573D5F" w:rsidRPr="00084A92">
        <w:rPr>
          <w:rFonts w:ascii="Times New Roman" w:hAnsi="Times New Roman" w:cs="Times New Roman"/>
          <w:sz w:val="24"/>
          <w:szCs w:val="24"/>
        </w:rPr>
        <w:t xml:space="preserve">liczbie </w:t>
      </w:r>
      <w:r w:rsidRPr="00084A92">
        <w:rPr>
          <w:rFonts w:ascii="Times New Roman" w:hAnsi="Times New Roman" w:cs="Times New Roman"/>
          <w:sz w:val="24"/>
          <w:szCs w:val="24"/>
        </w:rPr>
        <w:t>i stanie technicznym zapewniającym ciągłość wykonywania usług opróżniania zbiorników bezodpływowych</w:t>
      </w:r>
      <w:r w:rsidR="00D22DE9" w:rsidRPr="00084A92">
        <w:rPr>
          <w:rFonts w:ascii="Times New Roman" w:eastAsia="Times New Roman" w:hAnsi="Times New Roman" w:cs="Times New Roman"/>
          <w:bCs/>
          <w:sz w:val="24"/>
          <w:szCs w:val="24"/>
        </w:rPr>
        <w:t xml:space="preserve"> lub osadników w instalacjach przydomowych oczyszczalni ścieków</w:t>
      </w:r>
      <w:r w:rsidRPr="00084A92">
        <w:rPr>
          <w:rFonts w:ascii="Times New Roman" w:hAnsi="Times New Roman" w:cs="Times New Roman"/>
          <w:sz w:val="24"/>
          <w:szCs w:val="24"/>
        </w:rPr>
        <w:t xml:space="preserve"> i transportu nieczystości ciekłych;</w:t>
      </w:r>
    </w:p>
    <w:p w14:paraId="65D1021F" w14:textId="004AB42C" w:rsidR="00D20509" w:rsidRPr="00084A92" w:rsidRDefault="00B474F6" w:rsidP="00682B2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A92">
        <w:rPr>
          <w:rFonts w:ascii="Times New Roman" w:hAnsi="Times New Roman" w:cs="Times New Roman"/>
          <w:sz w:val="24"/>
          <w:szCs w:val="24"/>
        </w:rPr>
        <w:t>wyposażonych w sposób zapewniający warunki natychmiastowego usuwania zanieczyszczeń powodowanych przez pojazdy asenizacyjne na trasie przejazdu oraz powstających w miejscu poboru nieczystości.</w:t>
      </w:r>
    </w:p>
    <w:p w14:paraId="225A61D6" w14:textId="77777777" w:rsidR="00E346C2" w:rsidRDefault="00D20509" w:rsidP="00682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A92">
        <w:rPr>
          <w:rFonts w:ascii="Times New Roman" w:hAnsi="Times New Roman" w:cs="Times New Roman"/>
          <w:sz w:val="24"/>
          <w:szCs w:val="24"/>
        </w:rPr>
        <w:t>2. Pojazdy powinny być zarejestrowane i dopuszczone do ruchu ora</w:t>
      </w:r>
      <w:r w:rsidR="00975EAB" w:rsidRPr="00084A92">
        <w:rPr>
          <w:rFonts w:ascii="Times New Roman" w:hAnsi="Times New Roman" w:cs="Times New Roman"/>
          <w:sz w:val="24"/>
          <w:szCs w:val="24"/>
        </w:rPr>
        <w:t>z</w:t>
      </w:r>
      <w:r w:rsidRPr="00084A92">
        <w:rPr>
          <w:rFonts w:ascii="Times New Roman" w:hAnsi="Times New Roman" w:cs="Times New Roman"/>
          <w:sz w:val="24"/>
          <w:szCs w:val="24"/>
        </w:rPr>
        <w:t xml:space="preserve"> powinny posiadać aktualne badania techniczne.</w:t>
      </w:r>
    </w:p>
    <w:p w14:paraId="55CEFD92" w14:textId="6E3D703D" w:rsidR="00D20509" w:rsidRDefault="00B474F6" w:rsidP="00682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A92">
        <w:rPr>
          <w:rFonts w:ascii="Times New Roman" w:hAnsi="Times New Roman" w:cs="Times New Roman"/>
          <w:b/>
          <w:sz w:val="24"/>
          <w:szCs w:val="24"/>
        </w:rPr>
        <w:t>§ 2</w:t>
      </w:r>
    </w:p>
    <w:p w14:paraId="1F3856E8" w14:textId="77777777" w:rsidR="00682B24" w:rsidRPr="00084A92" w:rsidRDefault="00682B24" w:rsidP="00682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C5A997" w14:textId="3DA09DB5" w:rsidR="00CA0858" w:rsidRPr="00084A92" w:rsidRDefault="00B474F6" w:rsidP="00682B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A92">
        <w:rPr>
          <w:rFonts w:ascii="Times New Roman" w:hAnsi="Times New Roman" w:cs="Times New Roman"/>
          <w:sz w:val="24"/>
          <w:szCs w:val="24"/>
        </w:rPr>
        <w:t>Przedsiębiorca zobowiązany jest do dysponowania bazą transportową:</w:t>
      </w:r>
    </w:p>
    <w:p w14:paraId="4007E7A3" w14:textId="77777777" w:rsidR="0096624D" w:rsidRPr="00084A92" w:rsidRDefault="0096624D" w:rsidP="00682B2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A92">
        <w:rPr>
          <w:rFonts w:ascii="Times New Roman" w:hAnsi="Times New Roman" w:cs="Times New Roman"/>
          <w:sz w:val="24"/>
          <w:szCs w:val="24"/>
        </w:rPr>
        <w:t xml:space="preserve">zlokalizowaną na terenie </w:t>
      </w:r>
      <w:r w:rsidRPr="00084A92">
        <w:rPr>
          <w:rFonts w:ascii="Times New Roman" w:eastAsia="Times New Roman" w:hAnsi="Times New Roman" w:cs="Times New Roman"/>
          <w:sz w:val="24"/>
          <w:szCs w:val="24"/>
        </w:rPr>
        <w:t>ogrodzony</w:t>
      </w:r>
      <w:r w:rsidRPr="00084A92">
        <w:rPr>
          <w:rFonts w:ascii="Times New Roman" w:hAnsi="Times New Roman" w:cs="Times New Roman"/>
          <w:sz w:val="24"/>
          <w:szCs w:val="24"/>
        </w:rPr>
        <w:t>m</w:t>
      </w:r>
      <w:r w:rsidRPr="00084A92">
        <w:rPr>
          <w:rFonts w:ascii="Times New Roman" w:eastAsia="Times New Roman" w:hAnsi="Times New Roman" w:cs="Times New Roman"/>
          <w:sz w:val="24"/>
          <w:szCs w:val="24"/>
        </w:rPr>
        <w:t xml:space="preserve"> w sposób uniemożliwiający dostęp osób niepowołanych oraz zwierząt, a także zabezpieczony przed emisją zanieczyszczeń do gruntu, </w:t>
      </w:r>
      <w:r w:rsidR="00727B09" w:rsidRPr="00084A92">
        <w:rPr>
          <w:rFonts w:ascii="Times New Roman" w:hAnsi="Times New Roman" w:cs="Times New Roman"/>
          <w:sz w:val="24"/>
          <w:szCs w:val="24"/>
        </w:rPr>
        <w:t>utwardzony oraz spełniający</w:t>
      </w:r>
      <w:r w:rsidRPr="00084A92">
        <w:rPr>
          <w:rFonts w:ascii="Times New Roman" w:eastAsia="Times New Roman" w:hAnsi="Times New Roman" w:cs="Times New Roman"/>
          <w:sz w:val="24"/>
          <w:szCs w:val="24"/>
        </w:rPr>
        <w:t xml:space="preserve"> wymagania wynikające z przepisów prawa budowlanego, ochrony środowiska, przepisów BH</w:t>
      </w:r>
      <w:r w:rsidR="00727B09" w:rsidRPr="00084A92">
        <w:rPr>
          <w:rFonts w:ascii="Times New Roman" w:hAnsi="Times New Roman" w:cs="Times New Roman"/>
          <w:sz w:val="24"/>
          <w:szCs w:val="24"/>
        </w:rPr>
        <w:t>P i przepisów przeciwpożarowych;</w:t>
      </w:r>
    </w:p>
    <w:p w14:paraId="0A4E33A2" w14:textId="77777777" w:rsidR="00727B09" w:rsidRPr="00084A92" w:rsidRDefault="00727B09" w:rsidP="00682B2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A92">
        <w:rPr>
          <w:rFonts w:ascii="Times New Roman" w:hAnsi="Times New Roman" w:cs="Times New Roman"/>
          <w:sz w:val="24"/>
          <w:szCs w:val="24"/>
        </w:rPr>
        <w:t>zapewniającą możliwość codziennego parkowania pojazdów po zakończonej pracy;</w:t>
      </w:r>
    </w:p>
    <w:p w14:paraId="2EF35A5E" w14:textId="4D71C9F5" w:rsidR="00084A92" w:rsidRDefault="00727B09" w:rsidP="00682B2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A92">
        <w:rPr>
          <w:rFonts w:ascii="Times New Roman" w:hAnsi="Times New Roman" w:cs="Times New Roman"/>
          <w:sz w:val="24"/>
          <w:szCs w:val="24"/>
        </w:rPr>
        <w:t>zapewniającą możliwość serwisowania, dezynfekowania i utrzymywania pojazdów</w:t>
      </w:r>
      <w:r w:rsidR="00084A92">
        <w:rPr>
          <w:rFonts w:ascii="Times New Roman" w:hAnsi="Times New Roman" w:cs="Times New Roman"/>
          <w:sz w:val="24"/>
          <w:szCs w:val="24"/>
        </w:rPr>
        <w:br/>
      </w:r>
      <w:r w:rsidRPr="00084A92">
        <w:rPr>
          <w:rFonts w:ascii="Times New Roman" w:hAnsi="Times New Roman" w:cs="Times New Roman"/>
          <w:sz w:val="24"/>
          <w:szCs w:val="24"/>
        </w:rPr>
        <w:t xml:space="preserve">w należytym stanie </w:t>
      </w:r>
      <w:proofErr w:type="spellStart"/>
      <w:r w:rsidRPr="00084A92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="00D20509" w:rsidRPr="00084A92">
        <w:rPr>
          <w:rFonts w:ascii="Times New Roman" w:hAnsi="Times New Roman" w:cs="Times New Roman"/>
          <w:sz w:val="24"/>
          <w:szCs w:val="24"/>
        </w:rPr>
        <w:t>–</w:t>
      </w:r>
      <w:r w:rsidRPr="00084A92">
        <w:rPr>
          <w:rFonts w:ascii="Times New Roman" w:hAnsi="Times New Roman" w:cs="Times New Roman"/>
          <w:sz w:val="24"/>
          <w:szCs w:val="24"/>
        </w:rPr>
        <w:t>higienicznym.</w:t>
      </w:r>
    </w:p>
    <w:p w14:paraId="4B58AA52" w14:textId="77777777" w:rsidR="00682B24" w:rsidRPr="00E346C2" w:rsidRDefault="00682B24" w:rsidP="00682B2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6F1C5C0" w14:textId="14A8E8B0" w:rsidR="00437895" w:rsidRPr="00084A92" w:rsidRDefault="00727B09" w:rsidP="00682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A92">
        <w:rPr>
          <w:rFonts w:ascii="Times New Roman" w:hAnsi="Times New Roman" w:cs="Times New Roman"/>
          <w:b/>
          <w:sz w:val="24"/>
          <w:szCs w:val="24"/>
        </w:rPr>
        <w:t>§ 3</w:t>
      </w:r>
    </w:p>
    <w:p w14:paraId="5266DF92" w14:textId="07B1D4FC" w:rsidR="00CE7926" w:rsidRPr="00084A92" w:rsidRDefault="00727B09" w:rsidP="00682B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A92">
        <w:rPr>
          <w:rFonts w:ascii="Times New Roman" w:hAnsi="Times New Roman" w:cs="Times New Roman"/>
          <w:sz w:val="24"/>
          <w:szCs w:val="24"/>
        </w:rPr>
        <w:t>W przypadku, gdy baza transportowa nie spełnia wymagań określonych w § 2, Przedsiębiorca powinien wykazać możli</w:t>
      </w:r>
      <w:r w:rsidR="00CE7926" w:rsidRPr="00084A92">
        <w:rPr>
          <w:rFonts w:ascii="Times New Roman" w:hAnsi="Times New Roman" w:cs="Times New Roman"/>
          <w:sz w:val="24"/>
          <w:szCs w:val="24"/>
        </w:rPr>
        <w:t xml:space="preserve">wość korzystania z serwisowania, dezynfekowania i utrzymywania w należytym stanie </w:t>
      </w:r>
      <w:proofErr w:type="spellStart"/>
      <w:r w:rsidR="00CE7926" w:rsidRPr="00084A92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="00CE7926" w:rsidRPr="00084A92">
        <w:rPr>
          <w:rFonts w:ascii="Times New Roman" w:hAnsi="Times New Roman" w:cs="Times New Roman"/>
          <w:sz w:val="24"/>
          <w:szCs w:val="24"/>
        </w:rPr>
        <w:t>–higienicznym pojazdów u innego podmiotu.</w:t>
      </w:r>
    </w:p>
    <w:p w14:paraId="78E015FB" w14:textId="7FB1AAFD" w:rsidR="00D20509" w:rsidRPr="00084A92" w:rsidRDefault="00CE7926" w:rsidP="00682B2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A92">
        <w:rPr>
          <w:rFonts w:ascii="Times New Roman" w:hAnsi="Times New Roman" w:cs="Times New Roman"/>
          <w:b/>
          <w:sz w:val="24"/>
          <w:szCs w:val="24"/>
        </w:rPr>
        <w:lastRenderedPageBreak/>
        <w:t>§ 4</w:t>
      </w:r>
    </w:p>
    <w:p w14:paraId="4F9BBA48" w14:textId="180E4DBF" w:rsidR="002C004A" w:rsidRPr="00084A92" w:rsidRDefault="00CE7926" w:rsidP="00682B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A92">
        <w:rPr>
          <w:rFonts w:ascii="Times New Roman" w:hAnsi="Times New Roman" w:cs="Times New Roman"/>
          <w:sz w:val="24"/>
          <w:szCs w:val="24"/>
        </w:rPr>
        <w:t>Przedsiębiorca powinien spełniać następujące wymagania dotyczące zabiegów sanitarnych</w:t>
      </w:r>
      <w:r w:rsidR="00084A92">
        <w:rPr>
          <w:rFonts w:ascii="Times New Roman" w:hAnsi="Times New Roman" w:cs="Times New Roman"/>
          <w:sz w:val="24"/>
          <w:szCs w:val="24"/>
        </w:rPr>
        <w:br/>
      </w:r>
      <w:r w:rsidRPr="00084A92">
        <w:rPr>
          <w:rFonts w:ascii="Times New Roman" w:hAnsi="Times New Roman" w:cs="Times New Roman"/>
          <w:sz w:val="24"/>
          <w:szCs w:val="24"/>
        </w:rPr>
        <w:t>i porządkowych związanych ze świadczonymi usługami:</w:t>
      </w:r>
    </w:p>
    <w:p w14:paraId="2446389F" w14:textId="0BF6F521" w:rsidR="00CE7926" w:rsidRPr="00084A92" w:rsidRDefault="002C004A" w:rsidP="00682B2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A92">
        <w:rPr>
          <w:rFonts w:ascii="Times New Roman" w:hAnsi="Times New Roman" w:cs="Times New Roman"/>
          <w:sz w:val="24"/>
          <w:szCs w:val="24"/>
        </w:rPr>
        <w:t xml:space="preserve">pojazdy służące do opróżniania zbiorników bezodpływowych </w:t>
      </w:r>
      <w:r w:rsidR="00D20509" w:rsidRPr="00084A92">
        <w:rPr>
          <w:rFonts w:ascii="Times New Roman" w:eastAsia="Times New Roman" w:hAnsi="Times New Roman" w:cs="Times New Roman"/>
          <w:bCs/>
          <w:sz w:val="24"/>
          <w:szCs w:val="24"/>
        </w:rPr>
        <w:t xml:space="preserve">lub osadników </w:t>
      </w:r>
      <w:r w:rsidR="00D20509" w:rsidRPr="00084A92">
        <w:rPr>
          <w:rFonts w:ascii="Times New Roman" w:eastAsia="Times New Roman" w:hAnsi="Times New Roman" w:cs="Times New Roman"/>
          <w:bCs/>
          <w:sz w:val="24"/>
          <w:szCs w:val="24"/>
        </w:rPr>
        <w:br/>
        <w:t>w instalacjach przydomowych oczyszczalni ścieków</w:t>
      </w:r>
      <w:r w:rsidR="00D20509" w:rsidRPr="00084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4A92">
        <w:rPr>
          <w:rFonts w:ascii="Times New Roman" w:hAnsi="Times New Roman" w:cs="Times New Roman"/>
          <w:sz w:val="24"/>
          <w:szCs w:val="24"/>
        </w:rPr>
        <w:t>i transportu nieczystości ciekłych powinny być myte i dezynfekowane zgodnie z wymaganiami określonymi</w:t>
      </w:r>
      <w:r w:rsidR="00E346C2">
        <w:rPr>
          <w:rFonts w:ascii="Times New Roman" w:hAnsi="Times New Roman" w:cs="Times New Roman"/>
          <w:sz w:val="24"/>
          <w:szCs w:val="24"/>
        </w:rPr>
        <w:br/>
      </w:r>
      <w:r w:rsidRPr="00084A92">
        <w:rPr>
          <w:rFonts w:ascii="Times New Roman" w:hAnsi="Times New Roman" w:cs="Times New Roman"/>
          <w:sz w:val="24"/>
          <w:szCs w:val="24"/>
        </w:rPr>
        <w:t>w Rozporządzeniu Ministra Infrastruktury z dnia 12 listopada 2002 r. w sprawie wymagań dla pojazdów asenizacyjnych (</w:t>
      </w:r>
      <w:r w:rsidR="00D20509" w:rsidRPr="00084A92">
        <w:rPr>
          <w:rFonts w:ascii="Times New Roman" w:eastAsia="Times New Roman" w:hAnsi="Times New Roman" w:cs="Times New Roman"/>
          <w:sz w:val="24"/>
          <w:szCs w:val="24"/>
        </w:rPr>
        <w:t>Dz. U.</w:t>
      </w:r>
      <w:r w:rsidR="00D20509" w:rsidRPr="00084A92">
        <w:rPr>
          <w:rFonts w:ascii="Times New Roman" w:hAnsi="Times New Roman" w:cs="Times New Roman"/>
          <w:sz w:val="24"/>
          <w:szCs w:val="24"/>
        </w:rPr>
        <w:t xml:space="preserve"> z 2002 r.,</w:t>
      </w:r>
      <w:r w:rsidR="00D20509" w:rsidRPr="00084A92">
        <w:rPr>
          <w:rFonts w:ascii="Times New Roman" w:eastAsia="Times New Roman" w:hAnsi="Times New Roman" w:cs="Times New Roman"/>
          <w:sz w:val="24"/>
          <w:szCs w:val="24"/>
        </w:rPr>
        <w:t xml:space="preserve"> Nr 193, poz. 1617</w:t>
      </w:r>
      <w:r w:rsidRPr="00084A92">
        <w:rPr>
          <w:rFonts w:ascii="Times New Roman" w:hAnsi="Times New Roman" w:cs="Times New Roman"/>
          <w:sz w:val="24"/>
          <w:szCs w:val="24"/>
        </w:rPr>
        <w:t>);</w:t>
      </w:r>
    </w:p>
    <w:p w14:paraId="34F6E4C8" w14:textId="483921A0" w:rsidR="002C004A" w:rsidRPr="00084A92" w:rsidRDefault="002C004A" w:rsidP="00682B2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A92">
        <w:rPr>
          <w:rFonts w:ascii="Times New Roman" w:hAnsi="Times New Roman" w:cs="Times New Roman"/>
          <w:sz w:val="24"/>
          <w:szCs w:val="24"/>
        </w:rPr>
        <w:t xml:space="preserve">świadczenie usług powinno </w:t>
      </w:r>
      <w:r w:rsidR="00EF14E8" w:rsidRPr="00084A92">
        <w:rPr>
          <w:rFonts w:ascii="Times New Roman" w:hAnsi="Times New Roman" w:cs="Times New Roman"/>
          <w:sz w:val="24"/>
          <w:szCs w:val="24"/>
        </w:rPr>
        <w:t>odbywać się w sposób niepowodujący zagrożenia dla życia i zdrowia ludzi oraz zanieczyszczania tras transportu nieczystości;</w:t>
      </w:r>
    </w:p>
    <w:p w14:paraId="7EB3AF42" w14:textId="1CCC0258" w:rsidR="002D7E24" w:rsidRPr="00084A92" w:rsidRDefault="00EF14E8" w:rsidP="00682B2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A92">
        <w:rPr>
          <w:rFonts w:ascii="Times New Roman" w:hAnsi="Times New Roman" w:cs="Times New Roman"/>
          <w:sz w:val="24"/>
          <w:szCs w:val="24"/>
        </w:rPr>
        <w:t xml:space="preserve">miejsca, które podczas opróżniania zbiorników bezodpływowych </w:t>
      </w:r>
      <w:r w:rsidR="00D20509" w:rsidRPr="00084A92">
        <w:rPr>
          <w:rFonts w:ascii="Times New Roman" w:eastAsia="Times New Roman" w:hAnsi="Times New Roman" w:cs="Times New Roman"/>
          <w:bCs/>
          <w:sz w:val="24"/>
          <w:szCs w:val="24"/>
        </w:rPr>
        <w:t>lub osadników</w:t>
      </w:r>
      <w:r w:rsidR="00084A92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D20509" w:rsidRPr="00084A92">
        <w:rPr>
          <w:rFonts w:ascii="Times New Roman" w:eastAsia="Times New Roman" w:hAnsi="Times New Roman" w:cs="Times New Roman"/>
          <w:bCs/>
          <w:sz w:val="24"/>
          <w:szCs w:val="24"/>
        </w:rPr>
        <w:t>w instalacjach przydomowych oczyszczalni ścieków</w:t>
      </w:r>
      <w:r w:rsidR="00D20509" w:rsidRPr="00084A92">
        <w:rPr>
          <w:rFonts w:ascii="Times New Roman" w:hAnsi="Times New Roman" w:cs="Times New Roman"/>
          <w:sz w:val="24"/>
          <w:szCs w:val="24"/>
        </w:rPr>
        <w:t xml:space="preserve"> </w:t>
      </w:r>
      <w:r w:rsidRPr="00084A92">
        <w:rPr>
          <w:rFonts w:ascii="Times New Roman" w:hAnsi="Times New Roman" w:cs="Times New Roman"/>
          <w:sz w:val="24"/>
          <w:szCs w:val="24"/>
        </w:rPr>
        <w:t>i transportu nieczystości ciekłych zostaną zanieczyszczone nieczystościami ciekłymi, powinny być niezwłocznie uporządkowane i zdezynfekowane</w:t>
      </w:r>
      <w:r w:rsidR="00E346C2">
        <w:rPr>
          <w:rFonts w:ascii="Times New Roman" w:hAnsi="Times New Roman" w:cs="Times New Roman"/>
          <w:sz w:val="24"/>
          <w:szCs w:val="24"/>
        </w:rPr>
        <w:t>.</w:t>
      </w:r>
    </w:p>
    <w:p w14:paraId="08CF381C" w14:textId="77777777" w:rsidR="00EF48F6" w:rsidRPr="00084A92" w:rsidRDefault="002D7E24" w:rsidP="00682B2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A92">
        <w:rPr>
          <w:rFonts w:ascii="Times New Roman" w:hAnsi="Times New Roman" w:cs="Times New Roman"/>
          <w:b/>
          <w:sz w:val="24"/>
          <w:szCs w:val="24"/>
        </w:rPr>
        <w:t>§ 5</w:t>
      </w:r>
    </w:p>
    <w:p w14:paraId="4E5778AD" w14:textId="248910DA" w:rsidR="002D7E24" w:rsidRPr="00084A92" w:rsidRDefault="002D7E24" w:rsidP="00682B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A92">
        <w:rPr>
          <w:rFonts w:ascii="Times New Roman" w:hAnsi="Times New Roman" w:cs="Times New Roman"/>
          <w:sz w:val="24"/>
          <w:szCs w:val="24"/>
        </w:rPr>
        <w:t>Przedsiębiorca powinien zapewnić odbiór nieczystości przez stację zlewną, spełniającą wymagania określone w Rozporządzeniu Ministra Infrastruktury z dnia 17 października 2002 r. w sprawie warunków wprowadzania nieczystości ciekłych do stacji zlewnych (Dz. U. z 20</w:t>
      </w:r>
      <w:r w:rsidR="00EF48F6" w:rsidRPr="00084A92">
        <w:rPr>
          <w:rFonts w:ascii="Times New Roman" w:hAnsi="Times New Roman" w:cs="Times New Roman"/>
          <w:sz w:val="24"/>
          <w:szCs w:val="24"/>
        </w:rPr>
        <w:t>20</w:t>
      </w:r>
      <w:r w:rsidRPr="00084A92">
        <w:rPr>
          <w:rFonts w:ascii="Times New Roman" w:hAnsi="Times New Roman" w:cs="Times New Roman"/>
          <w:sz w:val="24"/>
          <w:szCs w:val="24"/>
        </w:rPr>
        <w:t xml:space="preserve"> r., poz. </w:t>
      </w:r>
      <w:r w:rsidR="00EF48F6" w:rsidRPr="00084A92">
        <w:rPr>
          <w:rFonts w:ascii="Times New Roman" w:hAnsi="Times New Roman" w:cs="Times New Roman"/>
          <w:sz w:val="24"/>
          <w:szCs w:val="24"/>
        </w:rPr>
        <w:t>939</w:t>
      </w:r>
      <w:r w:rsidRPr="00084A92">
        <w:rPr>
          <w:rFonts w:ascii="Times New Roman" w:hAnsi="Times New Roman" w:cs="Times New Roman"/>
          <w:sz w:val="24"/>
          <w:szCs w:val="24"/>
        </w:rPr>
        <w:t>).</w:t>
      </w:r>
    </w:p>
    <w:p w14:paraId="124B9C30" w14:textId="77777777" w:rsidR="009A63EB" w:rsidRDefault="009A63EB" w:rsidP="00084A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6F146" w14:textId="686088B3" w:rsidR="00303976" w:rsidRDefault="00303976" w:rsidP="00303976">
      <w:pPr>
        <w:ind w:left="3540" w:firstLine="708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 xml:space="preserve">       </w:t>
      </w:r>
      <w:r>
        <w:rPr>
          <w:rFonts w:ascii="Garamond" w:hAnsi="Garamond" w:cs="Arial"/>
          <w:b/>
          <w:szCs w:val="24"/>
        </w:rPr>
        <w:t xml:space="preserve">Przewodniczący Rady Gminy        </w:t>
      </w:r>
    </w:p>
    <w:p w14:paraId="7E02FE91" w14:textId="77777777" w:rsidR="00303976" w:rsidRDefault="00303976" w:rsidP="00303976">
      <w:pPr>
        <w:ind w:left="4956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>/-/ Dariusz Śmigielski</w:t>
      </w:r>
    </w:p>
    <w:p w14:paraId="243BD048" w14:textId="77777777" w:rsidR="00682B24" w:rsidRDefault="00682B24" w:rsidP="00084A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23D59" w14:textId="77777777" w:rsidR="00682B24" w:rsidRDefault="00682B24" w:rsidP="00084A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4EF66" w14:textId="77777777" w:rsidR="00682B24" w:rsidRDefault="00682B24" w:rsidP="00084A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25164" w14:textId="77777777" w:rsidR="00682B24" w:rsidRDefault="00682B24" w:rsidP="00084A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4DA9B2" w14:textId="77777777" w:rsidR="00682B24" w:rsidRDefault="00682B24" w:rsidP="00084A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DC6F2" w14:textId="77777777" w:rsidR="00682B24" w:rsidRDefault="00682B24" w:rsidP="00084A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83F43" w14:textId="77777777" w:rsidR="00682B24" w:rsidRDefault="00682B24" w:rsidP="00084A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A43626" w14:textId="77777777" w:rsidR="00682B24" w:rsidRDefault="00682B24" w:rsidP="00084A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7DE00" w14:textId="77777777" w:rsidR="00303976" w:rsidRDefault="00303976" w:rsidP="00084A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743DDB" w14:textId="77777777" w:rsidR="00E346C2" w:rsidRPr="00084A92" w:rsidRDefault="00E346C2" w:rsidP="00084A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49FC9" w14:textId="77777777" w:rsidR="00682B24" w:rsidRDefault="002D7E24" w:rsidP="00682B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A9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UZASADNIENIE</w:t>
      </w:r>
    </w:p>
    <w:p w14:paraId="41A7EB7E" w14:textId="5508CCDF" w:rsidR="002D7E24" w:rsidRPr="00084A92" w:rsidRDefault="002D7E24" w:rsidP="00682B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A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2B24">
        <w:rPr>
          <w:rFonts w:ascii="Times New Roman" w:eastAsia="Times New Roman" w:hAnsi="Times New Roman" w:cs="Times New Roman"/>
          <w:b/>
          <w:sz w:val="24"/>
          <w:szCs w:val="24"/>
        </w:rPr>
        <w:t xml:space="preserve">Do Uchwały </w:t>
      </w:r>
      <w:r w:rsidRPr="00084A92">
        <w:rPr>
          <w:rFonts w:ascii="Times New Roman" w:eastAsia="Times New Roman" w:hAnsi="Times New Roman" w:cs="Times New Roman"/>
          <w:b/>
          <w:sz w:val="24"/>
          <w:szCs w:val="24"/>
        </w:rPr>
        <w:t xml:space="preserve">Nr </w:t>
      </w:r>
      <w:r w:rsidR="00682B24">
        <w:rPr>
          <w:rFonts w:ascii="Times New Roman" w:eastAsia="Times New Roman" w:hAnsi="Times New Roman" w:cs="Times New Roman"/>
          <w:b/>
          <w:sz w:val="24"/>
          <w:szCs w:val="24"/>
        </w:rPr>
        <w:t>LIV/377/23</w:t>
      </w:r>
    </w:p>
    <w:p w14:paraId="62020B7A" w14:textId="4ED85344" w:rsidR="002D7E24" w:rsidRPr="00084A92" w:rsidRDefault="00682B24" w:rsidP="00682B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Rady Gminy </w:t>
      </w:r>
      <w:r w:rsidR="00194E60" w:rsidRPr="00084A92">
        <w:rPr>
          <w:rFonts w:ascii="Times New Roman" w:eastAsia="Times New Roman" w:hAnsi="Times New Roman" w:cs="Times New Roman"/>
          <w:b/>
          <w:sz w:val="24"/>
          <w:szCs w:val="24"/>
        </w:rPr>
        <w:t>Gozdowo</w:t>
      </w:r>
    </w:p>
    <w:p w14:paraId="3FB4CD3B" w14:textId="7902CBE4" w:rsidR="002D7E24" w:rsidRDefault="002D7E24" w:rsidP="00682B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A92">
        <w:rPr>
          <w:rFonts w:ascii="Times New Roman" w:eastAsia="Times New Roman" w:hAnsi="Times New Roman" w:cs="Times New Roman"/>
          <w:b/>
          <w:sz w:val="24"/>
          <w:szCs w:val="24"/>
        </w:rPr>
        <w:t xml:space="preserve">z dnia </w:t>
      </w:r>
      <w:r w:rsidR="00682B24">
        <w:rPr>
          <w:rFonts w:ascii="Times New Roman" w:eastAsia="Times New Roman" w:hAnsi="Times New Roman" w:cs="Times New Roman"/>
          <w:b/>
          <w:sz w:val="24"/>
          <w:szCs w:val="24"/>
        </w:rPr>
        <w:t xml:space="preserve">23 sierpnia </w:t>
      </w:r>
      <w:r w:rsidR="00EF48F6" w:rsidRPr="00084A92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Pr="00084A92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</w:p>
    <w:p w14:paraId="6BA02AB0" w14:textId="77777777" w:rsidR="00682B24" w:rsidRPr="00084A92" w:rsidRDefault="00682B24" w:rsidP="00682B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A23A06" w14:textId="48C0BDA8" w:rsidR="00EF48F6" w:rsidRPr="00084A92" w:rsidRDefault="00EF48F6" w:rsidP="00682B2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A92">
        <w:rPr>
          <w:rFonts w:ascii="Times New Roman" w:eastAsia="Times New Roman" w:hAnsi="Times New Roman" w:cs="Times New Roman"/>
          <w:b/>
          <w:sz w:val="24"/>
          <w:szCs w:val="24"/>
        </w:rPr>
        <w:t xml:space="preserve">w sprawie określenia wymagań, jakie powinien spełniać przedsiębiorca ubiegający się o uzyskanie zezwolenia na prowadzenie działalności w zakresie opróżniania zbiorników bezodpływowych lub osadników w instalacjach przydomowych oczyszczalni ścieków i transportu nieczystości ciekłych na terenie Gminy </w:t>
      </w:r>
      <w:r w:rsidR="009A63EB" w:rsidRPr="00084A92">
        <w:rPr>
          <w:rFonts w:ascii="Times New Roman" w:eastAsia="Times New Roman" w:hAnsi="Times New Roman" w:cs="Times New Roman"/>
          <w:b/>
          <w:sz w:val="24"/>
          <w:szCs w:val="24"/>
        </w:rPr>
        <w:t>Gozdowo</w:t>
      </w:r>
      <w:r w:rsidR="00084A9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BF74357" w14:textId="77777777" w:rsidR="00A50C4C" w:rsidRPr="00084A92" w:rsidRDefault="00A50C4C" w:rsidP="00E346C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DF1940" w14:textId="24DBF938" w:rsidR="00A50C4C" w:rsidRPr="00084A92" w:rsidRDefault="00A50C4C" w:rsidP="00682B24">
      <w:pPr>
        <w:spacing w:after="0" w:line="240" w:lineRule="auto"/>
        <w:ind w:firstLine="708"/>
        <w:jc w:val="both"/>
        <w:rPr>
          <w:rStyle w:val="Uwydatnienie"/>
          <w:rFonts w:ascii="Times New Roman" w:hAnsi="Times New Roman" w:cs="Times New Roman"/>
          <w:sz w:val="24"/>
          <w:szCs w:val="24"/>
        </w:rPr>
      </w:pPr>
      <w:r w:rsidRPr="00084A92">
        <w:rPr>
          <w:rFonts w:ascii="Times New Roman" w:eastAsia="Times New Roman" w:hAnsi="Times New Roman" w:cs="Times New Roman"/>
          <w:sz w:val="24"/>
          <w:szCs w:val="24"/>
        </w:rPr>
        <w:t>W myśl art. 7 ust. 3a</w:t>
      </w:r>
      <w:r w:rsidR="00202E96" w:rsidRPr="00084A9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84A92">
        <w:rPr>
          <w:rFonts w:ascii="Times New Roman" w:eastAsia="Times New Roman" w:hAnsi="Times New Roman" w:cs="Times New Roman"/>
          <w:sz w:val="24"/>
          <w:szCs w:val="24"/>
        </w:rPr>
        <w:t xml:space="preserve"> w związku z art. 7 ust. 1 pkt. 2 ustawy </w:t>
      </w:r>
      <w:r w:rsidRPr="00084A92">
        <w:rPr>
          <w:rFonts w:ascii="Times New Roman" w:eastAsia="Times New Roman" w:hAnsi="Times New Roman" w:cs="Times New Roman"/>
          <w:bCs/>
          <w:sz w:val="24"/>
          <w:szCs w:val="24"/>
        </w:rPr>
        <w:t xml:space="preserve">z dnia 13 </w:t>
      </w:r>
      <w:r w:rsidRPr="00084A92">
        <w:rPr>
          <w:rFonts w:ascii="Times New Roman" w:eastAsia="Times New Roman" w:hAnsi="Times New Roman" w:cs="Times New Roman"/>
          <w:sz w:val="24"/>
          <w:szCs w:val="24"/>
        </w:rPr>
        <w:t xml:space="preserve">września 1996 r. o utrzymaniu czystości i porządku w gminach </w:t>
      </w:r>
      <w:r w:rsidR="00F22AF6" w:rsidRPr="00084A92">
        <w:rPr>
          <w:rFonts w:ascii="Times New Roman" w:eastAsia="Times New Roman" w:hAnsi="Times New Roman" w:cs="Times New Roman"/>
          <w:sz w:val="24"/>
          <w:szCs w:val="24"/>
        </w:rPr>
        <w:t>(Dz. U. z 202</w:t>
      </w:r>
      <w:r w:rsidR="00084A92" w:rsidRPr="00084A92">
        <w:rPr>
          <w:rFonts w:ascii="Times New Roman" w:eastAsia="Times New Roman" w:hAnsi="Times New Roman" w:cs="Times New Roman"/>
          <w:sz w:val="24"/>
          <w:szCs w:val="24"/>
        </w:rPr>
        <w:t>3</w:t>
      </w:r>
      <w:r w:rsidR="00F22AF6" w:rsidRPr="00084A92">
        <w:rPr>
          <w:rFonts w:ascii="Times New Roman" w:eastAsia="Times New Roman" w:hAnsi="Times New Roman" w:cs="Times New Roman"/>
          <w:sz w:val="24"/>
          <w:szCs w:val="24"/>
        </w:rPr>
        <w:t xml:space="preserve"> r., poz. </w:t>
      </w:r>
      <w:r w:rsidR="00084A92" w:rsidRPr="00084A92">
        <w:rPr>
          <w:rFonts w:ascii="Times New Roman" w:eastAsia="Times New Roman" w:hAnsi="Times New Roman" w:cs="Times New Roman"/>
          <w:sz w:val="24"/>
          <w:szCs w:val="24"/>
        </w:rPr>
        <w:t>1469</w:t>
      </w:r>
      <w:r w:rsidR="00F22AF6" w:rsidRPr="00084A92">
        <w:rPr>
          <w:rFonts w:ascii="Times New Roman" w:eastAsia="Times New Roman" w:hAnsi="Times New Roman" w:cs="Times New Roman"/>
          <w:sz w:val="24"/>
          <w:szCs w:val="24"/>
        </w:rPr>
        <w:t xml:space="preserve"> ze zm.)</w:t>
      </w:r>
      <w:r w:rsidRPr="00084A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37895" w:rsidRPr="00084A92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R</w:t>
      </w:r>
      <w:r w:rsidRPr="00084A92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ada </w:t>
      </w:r>
      <w:r w:rsidR="00437895" w:rsidRPr="00084A92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G</w:t>
      </w:r>
      <w:r w:rsidRPr="00084A92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miny określi, w drodze uchwały stanowiącej akt prawa miejscowego, wymagania, jakie powinien spełniać przedsiębiorca ubiegający się o uzyskanie zezwolenia na prowadzenie działalności w zakresie opróżniania zbiorników bezodpływowych</w:t>
      </w:r>
      <w:r w:rsidR="00F22AF6" w:rsidRPr="00084A92">
        <w:rPr>
          <w:rFonts w:ascii="Times New Roman" w:eastAsia="Times New Roman" w:hAnsi="Times New Roman" w:cs="Times New Roman"/>
          <w:sz w:val="24"/>
          <w:szCs w:val="24"/>
        </w:rPr>
        <w:t xml:space="preserve"> lub osadników</w:t>
      </w:r>
      <w:r w:rsidR="00084A92">
        <w:rPr>
          <w:rFonts w:ascii="Times New Roman" w:eastAsia="Times New Roman" w:hAnsi="Times New Roman" w:cs="Times New Roman"/>
          <w:sz w:val="24"/>
          <w:szCs w:val="24"/>
        </w:rPr>
        <w:br/>
      </w:r>
      <w:r w:rsidR="00F22AF6" w:rsidRPr="00084A92">
        <w:rPr>
          <w:rFonts w:ascii="Times New Roman" w:eastAsia="Times New Roman" w:hAnsi="Times New Roman" w:cs="Times New Roman"/>
          <w:sz w:val="24"/>
          <w:szCs w:val="24"/>
        </w:rPr>
        <w:t>w</w:t>
      </w:r>
      <w:r w:rsidR="00084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2AF6" w:rsidRPr="00084A92">
        <w:rPr>
          <w:rFonts w:ascii="Times New Roman" w:eastAsia="Times New Roman" w:hAnsi="Times New Roman" w:cs="Times New Roman"/>
          <w:sz w:val="24"/>
          <w:szCs w:val="24"/>
        </w:rPr>
        <w:t>instalacjach przydomowych oczyszczalni ścieków</w:t>
      </w:r>
      <w:r w:rsidR="00F22AF6" w:rsidRPr="00084A92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 w:rsidRPr="00084A92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i transportu nieczystości ciekłych uwzględniając opis wyposażenia technicznego niezbędnego do realizacji zadań.</w:t>
      </w:r>
      <w:r w:rsidRPr="00084A92">
        <w:rPr>
          <w:rStyle w:val="Uwydatnienie"/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D89261" w14:textId="77777777" w:rsidR="00A50C4C" w:rsidRPr="00084A92" w:rsidRDefault="00A50C4C" w:rsidP="00682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4A92">
        <w:rPr>
          <w:rFonts w:ascii="Times New Roman" w:hAnsi="Times New Roman" w:cs="Times New Roman"/>
          <w:sz w:val="24"/>
          <w:szCs w:val="24"/>
          <w:shd w:val="clear" w:color="auto" w:fill="FFFFFF"/>
        </w:rPr>
        <w:t>Zezwolenia, o</w:t>
      </w:r>
      <w:r w:rsidRPr="00084A9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4A92">
        <w:rPr>
          <w:rFonts w:ascii="Times New Roman" w:hAnsi="Times New Roman" w:cs="Times New Roman"/>
          <w:sz w:val="24"/>
          <w:szCs w:val="24"/>
          <w:shd w:val="clear" w:color="auto" w:fill="FFFFFF"/>
        </w:rPr>
        <w:t>którym mowa powyżej udziela w</w:t>
      </w:r>
      <w:r w:rsidRPr="00084A9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4A92">
        <w:rPr>
          <w:rFonts w:ascii="Times New Roman" w:hAnsi="Times New Roman" w:cs="Times New Roman"/>
          <w:sz w:val="24"/>
          <w:szCs w:val="24"/>
          <w:shd w:val="clear" w:color="auto" w:fill="FFFFFF"/>
        </w:rPr>
        <w:t>drodze decyzji wójt, burmistrz lub prezydent miasta właściwy ze względu na miejsce świadczenia usług (art. 7</w:t>
      </w:r>
      <w:r w:rsidRPr="00084A9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4A92">
        <w:rPr>
          <w:rFonts w:ascii="Times New Roman" w:hAnsi="Times New Roman" w:cs="Times New Roman"/>
          <w:sz w:val="24"/>
          <w:szCs w:val="24"/>
          <w:shd w:val="clear" w:color="auto" w:fill="FFFFFF"/>
        </w:rPr>
        <w:t>ust.</w:t>
      </w:r>
      <w:r w:rsidRPr="00084A9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4A92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084A9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4A92">
        <w:rPr>
          <w:rFonts w:ascii="Times New Roman" w:hAnsi="Times New Roman" w:cs="Times New Roman"/>
          <w:sz w:val="24"/>
          <w:szCs w:val="24"/>
          <w:shd w:val="clear" w:color="auto" w:fill="FFFFFF"/>
        </w:rPr>
        <w:t>cytowanej Ustawy).</w:t>
      </w:r>
    </w:p>
    <w:p w14:paraId="43745CE5" w14:textId="080B8215" w:rsidR="00A50C4C" w:rsidRPr="00084A92" w:rsidRDefault="00A50C4C" w:rsidP="00682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4A92">
        <w:rPr>
          <w:rFonts w:ascii="Times New Roman" w:hAnsi="Times New Roman" w:cs="Times New Roman"/>
          <w:sz w:val="24"/>
          <w:szCs w:val="24"/>
        </w:rPr>
        <w:t xml:space="preserve">W oparciu o delegację zwartą w art. 7 ust. 7 </w:t>
      </w:r>
      <w:r w:rsidR="00DE3059" w:rsidRPr="00084A92">
        <w:rPr>
          <w:rFonts w:ascii="Times New Roman" w:hAnsi="Times New Roman" w:cs="Times New Roman"/>
          <w:sz w:val="24"/>
          <w:szCs w:val="24"/>
        </w:rPr>
        <w:t>ww</w:t>
      </w:r>
      <w:r w:rsidR="00F22AF6" w:rsidRPr="00084A92">
        <w:rPr>
          <w:rFonts w:ascii="Times New Roman" w:hAnsi="Times New Roman" w:cs="Times New Roman"/>
          <w:sz w:val="24"/>
          <w:szCs w:val="24"/>
        </w:rPr>
        <w:t>.</w:t>
      </w:r>
      <w:r w:rsidRPr="00084A92">
        <w:rPr>
          <w:rFonts w:ascii="Times New Roman" w:hAnsi="Times New Roman" w:cs="Times New Roman"/>
          <w:sz w:val="24"/>
          <w:szCs w:val="24"/>
        </w:rPr>
        <w:t xml:space="preserve"> ustawy Minister </w:t>
      </w:r>
      <w:r w:rsidR="00F22AF6" w:rsidRPr="00084A92">
        <w:rPr>
          <w:rFonts w:ascii="Times New Roman" w:hAnsi="Times New Roman" w:cs="Times New Roman"/>
          <w:sz w:val="24"/>
          <w:szCs w:val="24"/>
        </w:rPr>
        <w:t>Klimatu</w:t>
      </w:r>
      <w:r w:rsidR="00084A92">
        <w:rPr>
          <w:rFonts w:ascii="Times New Roman" w:hAnsi="Times New Roman" w:cs="Times New Roman"/>
          <w:sz w:val="24"/>
          <w:szCs w:val="24"/>
        </w:rPr>
        <w:br/>
      </w:r>
      <w:r w:rsidR="00F22AF6" w:rsidRPr="00084A92">
        <w:rPr>
          <w:rFonts w:ascii="Times New Roman" w:hAnsi="Times New Roman" w:cs="Times New Roman"/>
          <w:sz w:val="24"/>
          <w:szCs w:val="24"/>
        </w:rPr>
        <w:t>i</w:t>
      </w:r>
      <w:r w:rsidR="00084A92">
        <w:rPr>
          <w:rFonts w:ascii="Times New Roman" w:hAnsi="Times New Roman" w:cs="Times New Roman"/>
          <w:sz w:val="24"/>
          <w:szCs w:val="24"/>
        </w:rPr>
        <w:t xml:space="preserve"> </w:t>
      </w:r>
      <w:r w:rsidRPr="00084A92">
        <w:rPr>
          <w:rFonts w:ascii="Times New Roman" w:hAnsi="Times New Roman" w:cs="Times New Roman"/>
          <w:sz w:val="24"/>
          <w:szCs w:val="24"/>
        </w:rPr>
        <w:t xml:space="preserve">Środowiska wydał w dniu </w:t>
      </w:r>
      <w:r w:rsidR="00F22AF6" w:rsidRPr="00084A92">
        <w:rPr>
          <w:rFonts w:ascii="Times New Roman" w:hAnsi="Times New Roman" w:cs="Times New Roman"/>
          <w:sz w:val="24"/>
          <w:szCs w:val="24"/>
        </w:rPr>
        <w:t>16 lutego 2023</w:t>
      </w:r>
      <w:r w:rsidRPr="00084A92">
        <w:rPr>
          <w:rFonts w:ascii="Times New Roman" w:hAnsi="Times New Roman" w:cs="Times New Roman"/>
          <w:sz w:val="24"/>
          <w:szCs w:val="24"/>
        </w:rPr>
        <w:t xml:space="preserve"> r. Rozporządzenie w sprawie szczegółowego sposobu określania wymagań, jakie powinien spełniać przedsiębiorca ubiegający się</w:t>
      </w:r>
      <w:r w:rsidR="00084A92">
        <w:rPr>
          <w:rFonts w:ascii="Times New Roman" w:hAnsi="Times New Roman" w:cs="Times New Roman"/>
          <w:sz w:val="24"/>
          <w:szCs w:val="24"/>
        </w:rPr>
        <w:br/>
      </w:r>
      <w:r w:rsidRPr="00084A92">
        <w:rPr>
          <w:rFonts w:ascii="Times New Roman" w:hAnsi="Times New Roman" w:cs="Times New Roman"/>
          <w:sz w:val="24"/>
          <w:szCs w:val="24"/>
        </w:rPr>
        <w:t xml:space="preserve">o uzyskanie zezwolenia w zakresie opróżniania zbiorników bezodpływowych </w:t>
      </w:r>
      <w:r w:rsidR="00F22AF6" w:rsidRPr="00084A92">
        <w:rPr>
          <w:rFonts w:ascii="Times New Roman" w:eastAsia="Times New Roman" w:hAnsi="Times New Roman" w:cs="Times New Roman"/>
          <w:bCs/>
          <w:sz w:val="24"/>
          <w:szCs w:val="24"/>
        </w:rPr>
        <w:t>lub osadników w instalacjach przydomowych oczyszczalni ścieków</w:t>
      </w:r>
      <w:r w:rsidR="00F22AF6" w:rsidRPr="00084A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4A92">
        <w:rPr>
          <w:rFonts w:ascii="Times New Roman" w:hAnsi="Times New Roman" w:cs="Times New Roman"/>
          <w:sz w:val="24"/>
          <w:szCs w:val="24"/>
        </w:rPr>
        <w:t>i transportu nieczystości ciekłych (Dz. U. z 20</w:t>
      </w:r>
      <w:r w:rsidR="00F22AF6" w:rsidRPr="00084A92">
        <w:rPr>
          <w:rFonts w:ascii="Times New Roman" w:hAnsi="Times New Roman" w:cs="Times New Roman"/>
          <w:sz w:val="24"/>
          <w:szCs w:val="24"/>
        </w:rPr>
        <w:t>23</w:t>
      </w:r>
      <w:r w:rsidRPr="00084A92">
        <w:rPr>
          <w:rFonts w:ascii="Times New Roman" w:hAnsi="Times New Roman" w:cs="Times New Roman"/>
          <w:sz w:val="24"/>
          <w:szCs w:val="24"/>
        </w:rPr>
        <w:t xml:space="preserve"> r.</w:t>
      </w:r>
      <w:r w:rsidR="00F22AF6" w:rsidRPr="00084A92">
        <w:rPr>
          <w:rFonts w:ascii="Times New Roman" w:hAnsi="Times New Roman" w:cs="Times New Roman"/>
          <w:sz w:val="24"/>
          <w:szCs w:val="24"/>
        </w:rPr>
        <w:t>,</w:t>
      </w:r>
      <w:r w:rsidRPr="00084A92">
        <w:rPr>
          <w:rFonts w:ascii="Times New Roman" w:hAnsi="Times New Roman" w:cs="Times New Roman"/>
          <w:sz w:val="24"/>
          <w:szCs w:val="24"/>
        </w:rPr>
        <w:t xml:space="preserve"> poz. </w:t>
      </w:r>
      <w:r w:rsidR="00F22AF6" w:rsidRPr="00084A92">
        <w:rPr>
          <w:rFonts w:ascii="Times New Roman" w:hAnsi="Times New Roman" w:cs="Times New Roman"/>
          <w:sz w:val="24"/>
          <w:szCs w:val="24"/>
        </w:rPr>
        <w:t>322</w:t>
      </w:r>
      <w:r w:rsidRPr="00084A92">
        <w:rPr>
          <w:rFonts w:ascii="Times New Roman" w:hAnsi="Times New Roman" w:cs="Times New Roman"/>
          <w:sz w:val="24"/>
          <w:szCs w:val="24"/>
        </w:rPr>
        <w:t>)</w:t>
      </w:r>
      <w:r w:rsidR="00511D23" w:rsidRPr="00084A92">
        <w:rPr>
          <w:rFonts w:ascii="Times New Roman" w:hAnsi="Times New Roman" w:cs="Times New Roman"/>
          <w:sz w:val="24"/>
          <w:szCs w:val="24"/>
        </w:rPr>
        <w:t>.</w:t>
      </w:r>
      <w:r w:rsidRPr="00084A92">
        <w:rPr>
          <w:rFonts w:ascii="Times New Roman" w:hAnsi="Times New Roman" w:cs="Times New Roman"/>
          <w:sz w:val="24"/>
          <w:szCs w:val="24"/>
        </w:rPr>
        <w:t xml:space="preserve"> </w:t>
      </w:r>
      <w:r w:rsidR="00511D23" w:rsidRPr="00084A92">
        <w:rPr>
          <w:rFonts w:ascii="Times New Roman" w:hAnsi="Times New Roman" w:cs="Times New Roman"/>
          <w:sz w:val="24"/>
          <w:szCs w:val="24"/>
        </w:rPr>
        <w:t xml:space="preserve">Wskazuje ono wymagania </w:t>
      </w:r>
      <w:r w:rsidRPr="00084A92">
        <w:rPr>
          <w:rFonts w:ascii="Times New Roman" w:hAnsi="Times New Roman" w:cs="Times New Roman"/>
          <w:sz w:val="24"/>
          <w:szCs w:val="24"/>
        </w:rPr>
        <w:t>dotyczące:</w:t>
      </w:r>
    </w:p>
    <w:p w14:paraId="621C85DF" w14:textId="77777777" w:rsidR="00A50C4C" w:rsidRPr="00084A92" w:rsidRDefault="00A50C4C" w:rsidP="00682B24">
      <w:pPr>
        <w:pStyle w:val="NormalnyWeb"/>
        <w:shd w:val="clear" w:color="auto" w:fill="FFFFFF"/>
        <w:spacing w:before="0" w:beforeAutospacing="0" w:after="0" w:afterAutospacing="0"/>
        <w:ind w:left="113" w:firstLine="510"/>
        <w:jc w:val="both"/>
      </w:pPr>
      <w:r w:rsidRPr="00084A92">
        <w:t>1)</w:t>
      </w:r>
      <w:r w:rsidRPr="00084A92">
        <w:rPr>
          <w:rStyle w:val="apple-converted-space"/>
        </w:rPr>
        <w:t> </w:t>
      </w:r>
      <w:r w:rsidRPr="00084A92">
        <w:t>opisu wyposażenia technicznego zawierającego wymagania odnośnie do:</w:t>
      </w:r>
    </w:p>
    <w:p w14:paraId="7B489D31" w14:textId="77777777" w:rsidR="00A50C4C" w:rsidRPr="00084A92" w:rsidRDefault="00A50C4C" w:rsidP="00682B24">
      <w:pPr>
        <w:pStyle w:val="NormalnyWeb"/>
        <w:shd w:val="clear" w:color="auto" w:fill="FFFFFF"/>
        <w:spacing w:before="0" w:beforeAutospacing="0" w:after="0" w:afterAutospacing="0"/>
        <w:ind w:left="623"/>
        <w:jc w:val="both"/>
      </w:pPr>
      <w:r w:rsidRPr="00084A92">
        <w:t>a)</w:t>
      </w:r>
      <w:r w:rsidRPr="00084A92">
        <w:rPr>
          <w:rStyle w:val="apple-converted-space"/>
        </w:rPr>
        <w:t> </w:t>
      </w:r>
      <w:r w:rsidRPr="00084A92">
        <w:t>pojazdów asenizacyjnych przeznaczonych do świadczenia usług,</w:t>
      </w:r>
    </w:p>
    <w:p w14:paraId="2BC35132" w14:textId="77777777" w:rsidR="00A50C4C" w:rsidRPr="00084A92" w:rsidRDefault="00A50C4C" w:rsidP="00682B24">
      <w:pPr>
        <w:pStyle w:val="NormalnyWeb"/>
        <w:shd w:val="clear" w:color="auto" w:fill="FFFFFF"/>
        <w:spacing w:before="0" w:beforeAutospacing="0" w:after="0" w:afterAutospacing="0"/>
        <w:ind w:left="623"/>
        <w:jc w:val="both"/>
      </w:pPr>
      <w:r w:rsidRPr="00084A92">
        <w:t>b)</w:t>
      </w:r>
      <w:r w:rsidRPr="00084A92">
        <w:rPr>
          <w:rStyle w:val="apple-converted-space"/>
        </w:rPr>
        <w:t> </w:t>
      </w:r>
      <w:r w:rsidRPr="00084A92">
        <w:t>bazy transportowej,</w:t>
      </w:r>
    </w:p>
    <w:p w14:paraId="7F0EB052" w14:textId="77777777" w:rsidR="00A50C4C" w:rsidRPr="00084A92" w:rsidRDefault="00A50C4C" w:rsidP="00682B24">
      <w:pPr>
        <w:pStyle w:val="NormalnyWeb"/>
        <w:shd w:val="clear" w:color="auto" w:fill="FFFFFF"/>
        <w:spacing w:before="0" w:beforeAutospacing="0" w:after="0" w:afterAutospacing="0"/>
        <w:ind w:left="623"/>
        <w:jc w:val="both"/>
      </w:pPr>
      <w:r w:rsidRPr="00084A92">
        <w:t>2)</w:t>
      </w:r>
      <w:r w:rsidRPr="00084A92">
        <w:rPr>
          <w:rStyle w:val="apple-converted-space"/>
        </w:rPr>
        <w:t> </w:t>
      </w:r>
      <w:r w:rsidRPr="00084A92">
        <w:t>zabiegów sanitarnych i</w:t>
      </w:r>
      <w:r w:rsidRPr="00084A92">
        <w:rPr>
          <w:rStyle w:val="apple-converted-space"/>
        </w:rPr>
        <w:t> </w:t>
      </w:r>
      <w:r w:rsidRPr="00084A92">
        <w:t>porządkowych związanych ze świadczonymi usługami,</w:t>
      </w:r>
    </w:p>
    <w:p w14:paraId="718F2CBA" w14:textId="77777777" w:rsidR="00511D23" w:rsidRPr="00084A92" w:rsidRDefault="00A50C4C" w:rsidP="00682B24">
      <w:pPr>
        <w:pStyle w:val="NormalnyWeb"/>
        <w:shd w:val="clear" w:color="auto" w:fill="FFFFFF"/>
        <w:spacing w:before="0" w:beforeAutospacing="0" w:after="0" w:afterAutospacing="0"/>
        <w:ind w:left="113" w:firstLine="510"/>
        <w:jc w:val="both"/>
      </w:pPr>
      <w:r w:rsidRPr="00084A92">
        <w:t>3)</w:t>
      </w:r>
      <w:r w:rsidRPr="00084A92">
        <w:rPr>
          <w:rStyle w:val="apple-converted-space"/>
        </w:rPr>
        <w:t> </w:t>
      </w:r>
      <w:r w:rsidRPr="00084A92">
        <w:t>miejsc przekazywania nieczystości ciekłych</w:t>
      </w:r>
      <w:r w:rsidR="00511D23" w:rsidRPr="00084A92">
        <w:t>.</w:t>
      </w:r>
    </w:p>
    <w:p w14:paraId="1CB3CDFD" w14:textId="11E4368A" w:rsidR="00A50C4C" w:rsidRPr="00084A92" w:rsidRDefault="00AC7764" w:rsidP="00682B24">
      <w:pPr>
        <w:pStyle w:val="NormalnyWeb"/>
        <w:shd w:val="clear" w:color="auto" w:fill="FFFFFF"/>
        <w:spacing w:before="0" w:beforeAutospacing="0" w:after="0" w:afterAutospacing="0"/>
        <w:ind w:left="113" w:firstLine="510"/>
        <w:jc w:val="both"/>
      </w:pPr>
      <w:r w:rsidRPr="00084A92">
        <w:t>Zgodnie z</w:t>
      </w:r>
      <w:r w:rsidR="00F22AF6" w:rsidRPr="00084A92">
        <w:t xml:space="preserve"> ww.</w:t>
      </w:r>
      <w:r w:rsidRPr="00084A92">
        <w:t xml:space="preserve"> Rozporządzeniem</w:t>
      </w:r>
      <w:r w:rsidR="00511D23" w:rsidRPr="00084A92">
        <w:t xml:space="preserve"> </w:t>
      </w:r>
      <w:r w:rsidR="00DE3059" w:rsidRPr="00084A92">
        <w:t xml:space="preserve">wymagania powinny być określone </w:t>
      </w:r>
      <w:r w:rsidR="00A50C4C" w:rsidRPr="00084A92">
        <w:t>w</w:t>
      </w:r>
      <w:r w:rsidR="00A50C4C" w:rsidRPr="00084A92">
        <w:rPr>
          <w:rStyle w:val="apple-converted-space"/>
        </w:rPr>
        <w:t> </w:t>
      </w:r>
      <w:r w:rsidR="00A50C4C" w:rsidRPr="00084A92">
        <w:t>sposób precyzyjny, zrozumiały, niedyskryminujący, nieograniczający konkurencji oraz nieutrudniający dostępu do rynku przedsiębiorców świadczących usługi w</w:t>
      </w:r>
      <w:r w:rsidR="00A50C4C" w:rsidRPr="00084A92">
        <w:rPr>
          <w:rStyle w:val="apple-converted-space"/>
        </w:rPr>
        <w:t> </w:t>
      </w:r>
      <w:r w:rsidR="00A50C4C" w:rsidRPr="00084A92">
        <w:t xml:space="preserve">zakresie opróżniania zbiorników bezodpływowych </w:t>
      </w:r>
      <w:r w:rsidR="00F22AF6" w:rsidRPr="00084A92">
        <w:rPr>
          <w:bCs/>
        </w:rPr>
        <w:t>lub osadników w instalacjach przydomowych oczyszczalni ścieków</w:t>
      </w:r>
      <w:r w:rsidR="00F22AF6" w:rsidRPr="00084A92">
        <w:rPr>
          <w:b/>
        </w:rPr>
        <w:t xml:space="preserve"> </w:t>
      </w:r>
      <w:r w:rsidR="00A50C4C" w:rsidRPr="00084A92">
        <w:t>i</w:t>
      </w:r>
      <w:r w:rsidR="00A50C4C" w:rsidRPr="00084A92">
        <w:rPr>
          <w:rStyle w:val="apple-converted-space"/>
        </w:rPr>
        <w:t> </w:t>
      </w:r>
      <w:r w:rsidR="00A50C4C" w:rsidRPr="00084A92">
        <w:t>transportu nieczystości ciekłych oraz zapewniający należytą ochronę zdrowia i</w:t>
      </w:r>
      <w:r w:rsidR="00A50C4C" w:rsidRPr="00084A92">
        <w:rPr>
          <w:rStyle w:val="apple-converted-space"/>
        </w:rPr>
        <w:t> </w:t>
      </w:r>
      <w:r w:rsidR="00A50C4C" w:rsidRPr="00084A92">
        <w:t>życia ludzi oraz środowiska.</w:t>
      </w:r>
    </w:p>
    <w:p w14:paraId="20981365" w14:textId="452CDCA8" w:rsidR="003B6C42" w:rsidRPr="00084A92" w:rsidRDefault="00EF48F6" w:rsidP="00682B24">
      <w:pPr>
        <w:spacing w:after="0" w:line="240" w:lineRule="auto"/>
        <w:ind w:firstLine="623"/>
        <w:jc w:val="both"/>
        <w:rPr>
          <w:rFonts w:ascii="Times New Roman" w:hAnsi="Times New Roman" w:cs="Times New Roman"/>
          <w:sz w:val="24"/>
          <w:szCs w:val="24"/>
        </w:rPr>
      </w:pPr>
      <w:r w:rsidRPr="00084A92">
        <w:rPr>
          <w:rFonts w:ascii="Times New Roman" w:hAnsi="Times New Roman" w:cs="Times New Roman"/>
          <w:sz w:val="24"/>
          <w:szCs w:val="24"/>
        </w:rPr>
        <w:t xml:space="preserve">Konieczność uchwalenia nowej uchwały w sprawie </w:t>
      </w:r>
      <w:r w:rsidR="00F22AF6" w:rsidRPr="00084A92">
        <w:rPr>
          <w:rFonts w:ascii="Times New Roman" w:eastAsia="Times New Roman" w:hAnsi="Times New Roman" w:cs="Times New Roman"/>
          <w:bCs/>
          <w:sz w:val="24"/>
          <w:szCs w:val="24"/>
        </w:rPr>
        <w:t>określenia wymagań, jakie powinien spełniać przedsiębiorca ubiegający się o uzyskanie zezwolenia na prowadzenie działalności w zakresie opróżniania zbiorników bezodpływowych lub osadników</w:t>
      </w:r>
      <w:r w:rsidR="00084A92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F22AF6" w:rsidRPr="00084A92">
        <w:rPr>
          <w:rFonts w:ascii="Times New Roman" w:eastAsia="Times New Roman" w:hAnsi="Times New Roman" w:cs="Times New Roman"/>
          <w:bCs/>
          <w:sz w:val="24"/>
          <w:szCs w:val="24"/>
        </w:rPr>
        <w:t xml:space="preserve">w instalacjach przydomowych oczyszczalni ścieków i transportu nieczystości ciekłych na terenie Gminy </w:t>
      </w:r>
      <w:r w:rsidR="009A63EB" w:rsidRPr="00084A92">
        <w:rPr>
          <w:rFonts w:ascii="Times New Roman" w:eastAsia="Times New Roman" w:hAnsi="Times New Roman" w:cs="Times New Roman"/>
          <w:bCs/>
          <w:sz w:val="24"/>
          <w:szCs w:val="24"/>
        </w:rPr>
        <w:t>Gozdowo</w:t>
      </w:r>
      <w:r w:rsidRPr="00084A92">
        <w:rPr>
          <w:rFonts w:ascii="Times New Roman" w:hAnsi="Times New Roman" w:cs="Times New Roman"/>
          <w:sz w:val="24"/>
          <w:szCs w:val="24"/>
        </w:rPr>
        <w:t xml:space="preserve"> wynika ze zmiany ustawy z dnia 13 września 1996 r. o utrzymaniu czystości i porządku w gminach wprowadzonej ustawą z dnia 7 lipca 2022 r. o zmianie ustawy - Prawo wodne oraz niektórych innych ustaw (Dz. U. z 2022 r.</w:t>
      </w:r>
      <w:r w:rsidR="00202E96" w:rsidRPr="00084A92">
        <w:rPr>
          <w:rFonts w:ascii="Times New Roman" w:hAnsi="Times New Roman" w:cs="Times New Roman"/>
          <w:sz w:val="24"/>
          <w:szCs w:val="24"/>
        </w:rPr>
        <w:t>,</w:t>
      </w:r>
      <w:r w:rsidRPr="00084A92">
        <w:rPr>
          <w:rFonts w:ascii="Times New Roman" w:hAnsi="Times New Roman" w:cs="Times New Roman"/>
          <w:sz w:val="24"/>
          <w:szCs w:val="24"/>
        </w:rPr>
        <w:t xml:space="preserve"> poz. 1549). Zgodnie</w:t>
      </w:r>
      <w:r w:rsidR="00084A92">
        <w:rPr>
          <w:rFonts w:ascii="Times New Roman" w:hAnsi="Times New Roman" w:cs="Times New Roman"/>
          <w:sz w:val="24"/>
          <w:szCs w:val="24"/>
        </w:rPr>
        <w:br/>
      </w:r>
      <w:r w:rsidRPr="00084A92">
        <w:rPr>
          <w:rFonts w:ascii="Times New Roman" w:hAnsi="Times New Roman" w:cs="Times New Roman"/>
          <w:sz w:val="24"/>
          <w:szCs w:val="24"/>
        </w:rPr>
        <w:t xml:space="preserve">z art. 14 ust. 3 ustawy zmieniającej, </w:t>
      </w:r>
      <w:r w:rsidR="00437895" w:rsidRPr="00084A92">
        <w:rPr>
          <w:rFonts w:ascii="Times New Roman" w:hAnsi="Times New Roman" w:cs="Times New Roman"/>
          <w:sz w:val="24"/>
          <w:szCs w:val="24"/>
        </w:rPr>
        <w:t>R</w:t>
      </w:r>
      <w:r w:rsidRPr="00084A92">
        <w:rPr>
          <w:rFonts w:ascii="Times New Roman" w:hAnsi="Times New Roman" w:cs="Times New Roman"/>
          <w:sz w:val="24"/>
          <w:szCs w:val="24"/>
        </w:rPr>
        <w:t xml:space="preserve">ada </w:t>
      </w:r>
      <w:r w:rsidR="00437895" w:rsidRPr="00084A92">
        <w:rPr>
          <w:rFonts w:ascii="Times New Roman" w:hAnsi="Times New Roman" w:cs="Times New Roman"/>
          <w:sz w:val="24"/>
          <w:szCs w:val="24"/>
        </w:rPr>
        <w:t>G</w:t>
      </w:r>
      <w:r w:rsidRPr="00084A92">
        <w:rPr>
          <w:rFonts w:ascii="Times New Roman" w:hAnsi="Times New Roman" w:cs="Times New Roman"/>
          <w:sz w:val="24"/>
          <w:szCs w:val="24"/>
        </w:rPr>
        <w:t>miny jest obowiązana do dostosowania aktów prawa miejscowego wydanych na podstawie art. 7 ust. 3a ustawy o utrzymaniu czystości</w:t>
      </w:r>
      <w:r w:rsidR="00084A92">
        <w:rPr>
          <w:rFonts w:ascii="Times New Roman" w:hAnsi="Times New Roman" w:cs="Times New Roman"/>
          <w:sz w:val="24"/>
          <w:szCs w:val="24"/>
        </w:rPr>
        <w:br/>
      </w:r>
      <w:r w:rsidRPr="00084A92">
        <w:rPr>
          <w:rFonts w:ascii="Times New Roman" w:hAnsi="Times New Roman" w:cs="Times New Roman"/>
          <w:sz w:val="24"/>
          <w:szCs w:val="24"/>
        </w:rPr>
        <w:t>i porządku w gminach</w:t>
      </w:r>
      <w:r w:rsidR="00943B25" w:rsidRPr="00084A92">
        <w:rPr>
          <w:rFonts w:ascii="Times New Roman" w:hAnsi="Times New Roman" w:cs="Times New Roman"/>
          <w:sz w:val="24"/>
          <w:szCs w:val="24"/>
        </w:rPr>
        <w:t>.</w:t>
      </w:r>
    </w:p>
    <w:p w14:paraId="65F73695" w14:textId="7A75A7F6" w:rsidR="00EF48F6" w:rsidRDefault="00EF48F6" w:rsidP="00682B24">
      <w:pPr>
        <w:spacing w:after="0" w:line="240" w:lineRule="auto"/>
        <w:ind w:firstLine="623"/>
        <w:jc w:val="both"/>
        <w:rPr>
          <w:rFonts w:ascii="Times New Roman" w:hAnsi="Times New Roman" w:cs="Times New Roman"/>
          <w:sz w:val="24"/>
          <w:szCs w:val="24"/>
        </w:rPr>
      </w:pPr>
      <w:r w:rsidRPr="00084A92">
        <w:rPr>
          <w:rFonts w:ascii="Times New Roman" w:hAnsi="Times New Roman" w:cs="Times New Roman"/>
          <w:sz w:val="24"/>
          <w:szCs w:val="24"/>
        </w:rPr>
        <w:lastRenderedPageBreak/>
        <w:t>Ustawa o zmianie ustawy – Prawo wodne oraz niektórych innych ustaw wprowadziła zmiany w ustawie o utrzymaniu czystości i porządku w gminach, w zakresie definicji nieczystości ciekłych przez wskazanie, iż obejmuje ona także nieczystości gromadzone przejściowo w osadnikach w instalacjach przydomowych oczyszczalni ścieków (art. 2 ust. 1 pkt 1 ustawy). W związku z zaistniałą zmianą został m.in. rozszerzony przepis art. 7 ust. 1 pkt 2 stanowiący o obowiązku uzyskania zezwolenia na prowadzenie przez przedsiębiorców</w:t>
      </w:r>
      <w:r w:rsidR="00202E96" w:rsidRPr="00084A92">
        <w:rPr>
          <w:rFonts w:ascii="Times New Roman" w:hAnsi="Times New Roman" w:cs="Times New Roman"/>
          <w:sz w:val="24"/>
          <w:szCs w:val="24"/>
        </w:rPr>
        <w:t xml:space="preserve"> </w:t>
      </w:r>
      <w:r w:rsidRPr="00084A92">
        <w:rPr>
          <w:rFonts w:ascii="Times New Roman" w:hAnsi="Times New Roman" w:cs="Times New Roman"/>
          <w:sz w:val="24"/>
          <w:szCs w:val="24"/>
        </w:rPr>
        <w:t>działalności w zakresie opróżniania zbiorników bezodpływowych lub osadników</w:t>
      </w:r>
      <w:r w:rsidR="00084A92">
        <w:rPr>
          <w:rFonts w:ascii="Times New Roman" w:hAnsi="Times New Roman" w:cs="Times New Roman"/>
          <w:sz w:val="24"/>
          <w:szCs w:val="24"/>
        </w:rPr>
        <w:br/>
      </w:r>
      <w:r w:rsidRPr="00084A92">
        <w:rPr>
          <w:rFonts w:ascii="Times New Roman" w:hAnsi="Times New Roman" w:cs="Times New Roman"/>
          <w:sz w:val="24"/>
          <w:szCs w:val="24"/>
        </w:rPr>
        <w:t xml:space="preserve">w instalacjach przydomowych oczyszczalni ścieków i transportu nieczystości ciekłych. Powyższa zmiana wymusiła na ustawodawcy, wprowadzenie nowego uregulowania, które obejmuje sposób określania wymagań dla przedsiębiorców zajmujących się opróżnianiem osadników w instalacjach przydomowych oczyszczalni ścieków. Przedłożony projekt w pełni odpowiada ustawowej delegacji, dopasowując przede wszystkim obowiązujące aktualnie rozwiązania do zmienionych przepisów. Projekt opiera się co do istoty na rozwiązaniach sprawdzonych w praktyce oraz zweryfikowanych pod względem prawnym, dlatego winien być uznany za spełniający wymagania stawiane przez prawo. Projekt nie podlega obowiązkowi opiniowania lub uzgadniania przez inne organy lub podmioty. </w:t>
      </w:r>
    </w:p>
    <w:p w14:paraId="1FCAB058" w14:textId="77777777" w:rsidR="00303976" w:rsidRDefault="00303976" w:rsidP="00682B24">
      <w:pPr>
        <w:spacing w:after="0" w:line="240" w:lineRule="auto"/>
        <w:ind w:firstLine="623"/>
        <w:jc w:val="both"/>
        <w:rPr>
          <w:rFonts w:ascii="Times New Roman" w:hAnsi="Times New Roman" w:cs="Times New Roman"/>
          <w:sz w:val="24"/>
          <w:szCs w:val="24"/>
        </w:rPr>
      </w:pPr>
    </w:p>
    <w:p w14:paraId="38568B0A" w14:textId="77777777" w:rsidR="00303976" w:rsidRDefault="00303976" w:rsidP="00682B24">
      <w:pPr>
        <w:spacing w:after="0" w:line="240" w:lineRule="auto"/>
        <w:ind w:firstLine="623"/>
        <w:jc w:val="both"/>
        <w:rPr>
          <w:rFonts w:ascii="Times New Roman" w:hAnsi="Times New Roman" w:cs="Times New Roman"/>
          <w:sz w:val="24"/>
          <w:szCs w:val="24"/>
        </w:rPr>
      </w:pPr>
    </w:p>
    <w:p w14:paraId="76E3E226" w14:textId="1763AC42" w:rsidR="00303976" w:rsidRDefault="00303976" w:rsidP="00303976">
      <w:pPr>
        <w:ind w:left="3540" w:firstLine="708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 xml:space="preserve">     </w:t>
      </w:r>
      <w:r>
        <w:rPr>
          <w:rFonts w:ascii="Garamond" w:hAnsi="Garamond" w:cs="Arial"/>
          <w:b/>
          <w:szCs w:val="24"/>
        </w:rPr>
        <w:t xml:space="preserve">Przewodniczący Rady Gminy        </w:t>
      </w:r>
    </w:p>
    <w:p w14:paraId="1F67C08C" w14:textId="77777777" w:rsidR="00303976" w:rsidRDefault="00303976" w:rsidP="00303976">
      <w:pPr>
        <w:ind w:left="4956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>/-/ Dariusz Śmigielski</w:t>
      </w:r>
    </w:p>
    <w:p w14:paraId="656853C6" w14:textId="77777777" w:rsidR="00303976" w:rsidRPr="00E346C2" w:rsidRDefault="00303976" w:rsidP="00682B24">
      <w:pPr>
        <w:spacing w:after="0" w:line="240" w:lineRule="auto"/>
        <w:ind w:firstLine="623"/>
        <w:jc w:val="both"/>
        <w:rPr>
          <w:rFonts w:ascii="Times New Roman" w:hAnsi="Times New Roman" w:cs="Times New Roman"/>
          <w:sz w:val="24"/>
          <w:szCs w:val="24"/>
        </w:rPr>
      </w:pPr>
    </w:p>
    <w:sectPr w:rsidR="00303976" w:rsidRPr="00E346C2" w:rsidSect="00084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41C1"/>
    <w:multiLevelType w:val="hybridMultilevel"/>
    <w:tmpl w:val="AC2E0C5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645CA0"/>
    <w:multiLevelType w:val="hybridMultilevel"/>
    <w:tmpl w:val="D494E7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75635B"/>
    <w:multiLevelType w:val="hybridMultilevel"/>
    <w:tmpl w:val="921CEA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4746BD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E37031"/>
    <w:multiLevelType w:val="hybridMultilevel"/>
    <w:tmpl w:val="D2D2811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F7D3C58"/>
    <w:multiLevelType w:val="hybridMultilevel"/>
    <w:tmpl w:val="921CEA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4746BD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6C7E2F"/>
    <w:multiLevelType w:val="hybridMultilevel"/>
    <w:tmpl w:val="301ABE6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D0EED"/>
    <w:multiLevelType w:val="hybridMultilevel"/>
    <w:tmpl w:val="8074696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22B582D"/>
    <w:multiLevelType w:val="hybridMultilevel"/>
    <w:tmpl w:val="921CEA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4746BD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8157BE"/>
    <w:multiLevelType w:val="hybridMultilevel"/>
    <w:tmpl w:val="A2783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460824">
    <w:abstractNumId w:val="3"/>
  </w:num>
  <w:num w:numId="2" w16cid:durableId="297804162">
    <w:abstractNumId w:val="0"/>
  </w:num>
  <w:num w:numId="3" w16cid:durableId="828179539">
    <w:abstractNumId w:val="6"/>
  </w:num>
  <w:num w:numId="4" w16cid:durableId="837379600">
    <w:abstractNumId w:val="4"/>
  </w:num>
  <w:num w:numId="5" w16cid:durableId="179245175">
    <w:abstractNumId w:val="7"/>
  </w:num>
  <w:num w:numId="6" w16cid:durableId="850293018">
    <w:abstractNumId w:val="1"/>
  </w:num>
  <w:num w:numId="7" w16cid:durableId="1285846100">
    <w:abstractNumId w:val="8"/>
  </w:num>
  <w:num w:numId="8" w16cid:durableId="1031416354">
    <w:abstractNumId w:val="2"/>
  </w:num>
  <w:num w:numId="9" w16cid:durableId="11405398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3A9"/>
    <w:rsid w:val="00017E97"/>
    <w:rsid w:val="00077022"/>
    <w:rsid w:val="00084A92"/>
    <w:rsid w:val="00194E60"/>
    <w:rsid w:val="00202E96"/>
    <w:rsid w:val="0028498B"/>
    <w:rsid w:val="002C004A"/>
    <w:rsid w:val="002D7E24"/>
    <w:rsid w:val="002F6307"/>
    <w:rsid w:val="0030215B"/>
    <w:rsid w:val="00303976"/>
    <w:rsid w:val="003B6C42"/>
    <w:rsid w:val="00437895"/>
    <w:rsid w:val="00477330"/>
    <w:rsid w:val="004B36CD"/>
    <w:rsid w:val="004C4DFA"/>
    <w:rsid w:val="00511D23"/>
    <w:rsid w:val="00573D5F"/>
    <w:rsid w:val="005D2850"/>
    <w:rsid w:val="00650977"/>
    <w:rsid w:val="00682B24"/>
    <w:rsid w:val="006B0B96"/>
    <w:rsid w:val="006C4510"/>
    <w:rsid w:val="006C6EDC"/>
    <w:rsid w:val="006F1797"/>
    <w:rsid w:val="00707BF4"/>
    <w:rsid w:val="00727B09"/>
    <w:rsid w:val="008277A9"/>
    <w:rsid w:val="00907CB6"/>
    <w:rsid w:val="00915C20"/>
    <w:rsid w:val="009354A7"/>
    <w:rsid w:val="00943B25"/>
    <w:rsid w:val="0096624D"/>
    <w:rsid w:val="00975EAB"/>
    <w:rsid w:val="009A63EB"/>
    <w:rsid w:val="009D01E1"/>
    <w:rsid w:val="009F4BA1"/>
    <w:rsid w:val="00A50C4C"/>
    <w:rsid w:val="00A95FF3"/>
    <w:rsid w:val="00AC7764"/>
    <w:rsid w:val="00B474F6"/>
    <w:rsid w:val="00B66943"/>
    <w:rsid w:val="00BC13A9"/>
    <w:rsid w:val="00C71934"/>
    <w:rsid w:val="00CA0858"/>
    <w:rsid w:val="00CA4631"/>
    <w:rsid w:val="00CE35F3"/>
    <w:rsid w:val="00CE5534"/>
    <w:rsid w:val="00CE7926"/>
    <w:rsid w:val="00D20509"/>
    <w:rsid w:val="00D22DE9"/>
    <w:rsid w:val="00D36539"/>
    <w:rsid w:val="00D6336A"/>
    <w:rsid w:val="00DA270C"/>
    <w:rsid w:val="00DE0E37"/>
    <w:rsid w:val="00DE3059"/>
    <w:rsid w:val="00E346C2"/>
    <w:rsid w:val="00EF14E8"/>
    <w:rsid w:val="00EF48F6"/>
    <w:rsid w:val="00F22AF6"/>
    <w:rsid w:val="00F82ECC"/>
    <w:rsid w:val="00FF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8E9A8"/>
  <w15:docId w15:val="{A195DA41-9E0F-43CD-B83B-D3975ACD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0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13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6943"/>
    <w:pPr>
      <w:ind w:left="720"/>
      <w:contextualSpacing/>
    </w:pPr>
  </w:style>
  <w:style w:type="character" w:styleId="Uwydatnienie">
    <w:name w:val="Emphasis"/>
    <w:qFormat/>
    <w:rsid w:val="00A50C4C"/>
    <w:rPr>
      <w:i/>
      <w:iCs/>
    </w:rPr>
  </w:style>
  <w:style w:type="character" w:customStyle="1" w:styleId="apple-converted-space">
    <w:name w:val="apple-converted-space"/>
    <w:basedOn w:val="Domylnaczcionkaakapitu"/>
    <w:rsid w:val="00A50C4C"/>
  </w:style>
  <w:style w:type="paragraph" w:styleId="NormalnyWeb">
    <w:name w:val="Normal (Web)"/>
    <w:basedOn w:val="Normalny"/>
    <w:uiPriority w:val="99"/>
    <w:unhideWhenUsed/>
    <w:rsid w:val="00A50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3B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3B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3B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B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B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0984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503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05687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481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95860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21B77-A1FE-4618-B8B2-9ADC7B419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5</Pages>
  <Words>1518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Siejka</dc:creator>
  <cp:keywords/>
  <dc:description/>
  <cp:lastModifiedBy>Monika Gronczewska</cp:lastModifiedBy>
  <cp:revision>42</cp:revision>
  <cp:lastPrinted>2023-08-16T08:55:00Z</cp:lastPrinted>
  <dcterms:created xsi:type="dcterms:W3CDTF">2016-09-23T05:52:00Z</dcterms:created>
  <dcterms:modified xsi:type="dcterms:W3CDTF">2023-10-02T09:26:00Z</dcterms:modified>
</cp:coreProperties>
</file>